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6F49" w:rsidRPr="00546BCD" w:rsidRDefault="00796F49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796F49" w:rsidRDefault="00796F49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796F49" w:rsidRDefault="00796F49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З. М.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Давлетбаев</w:t>
                            </w:r>
                            <w:proofErr w:type="spellEnd"/>
                          </w:p>
                          <w:p w:rsidR="00796F49" w:rsidRPr="002F3D14" w:rsidRDefault="00796F49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            31.08.2021</w:t>
                            </w:r>
                          </w:p>
                          <w:p w:rsidR="00796F49" w:rsidRPr="00715DC2" w:rsidRDefault="00796F49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0567E1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0567E1" w:rsidRDefault="00031CBD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З. М.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Давлетбаев</w:t>
                      </w:r>
                      <w:proofErr w:type="spellEnd"/>
                    </w:p>
                    <w:p w:rsidR="002F3D14" w:rsidRPr="002F3D14" w:rsidRDefault="002F3D14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             31.08.2021</w:t>
                      </w:r>
                    </w:p>
                    <w:p w:rsidR="000567E1" w:rsidRPr="00715DC2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6F49" w:rsidRPr="00546BCD" w:rsidRDefault="00796F49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796F49" w:rsidRPr="00546BCD" w:rsidRDefault="00796F49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796F49" w:rsidRPr="00546BCD" w:rsidRDefault="00796F49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796F49" w:rsidRDefault="00796F49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Л.Г.Шайдуллина</w:t>
                            </w:r>
                            <w:proofErr w:type="spellEnd"/>
                          </w:p>
                          <w:p w:rsidR="00796F49" w:rsidRPr="002F3D14" w:rsidRDefault="00796F49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                    31.08.2021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0567E1" w:rsidRPr="00546BCD" w:rsidRDefault="000567E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0567E1" w:rsidRDefault="000567E1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Л.Г.Шайдуллина</w:t>
                      </w:r>
                      <w:proofErr w:type="spellEnd"/>
                    </w:p>
                    <w:p w:rsidR="002F3D14" w:rsidRPr="002F3D14" w:rsidRDefault="002F3D14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                     31.08.2021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  <w:r w:rsidR="004737EF">
        <w:rPr>
          <w:b/>
          <w:caps/>
          <w:sz w:val="24"/>
          <w:szCs w:val="24"/>
        </w:rPr>
        <w:t xml:space="preserve"> ОГСЭ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5C1378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специальности 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796F49" w:rsidRPr="00796F49" w:rsidRDefault="00796F49" w:rsidP="00796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796F49">
        <w:rPr>
          <w:b/>
          <w:sz w:val="28"/>
          <w:szCs w:val="28"/>
        </w:rPr>
        <w:t xml:space="preserve">Специальность: 08.02.08 Монтаж и эксплуатация </w:t>
      </w:r>
      <w:proofErr w:type="gramStart"/>
      <w:r w:rsidRPr="00796F49">
        <w:rPr>
          <w:b/>
          <w:sz w:val="28"/>
          <w:szCs w:val="28"/>
        </w:rPr>
        <w:t>оборудования</w:t>
      </w:r>
      <w:proofErr w:type="gramEnd"/>
      <w:r w:rsidRPr="00796F49">
        <w:rPr>
          <w:b/>
          <w:sz w:val="28"/>
          <w:szCs w:val="28"/>
        </w:rPr>
        <w:t xml:space="preserve"> и система газоснабжения</w:t>
      </w:r>
    </w:p>
    <w:p w:rsidR="00796F49" w:rsidRDefault="00796F49" w:rsidP="00796F49">
      <w:pPr>
        <w:jc w:val="center"/>
        <w:rPr>
          <w:sz w:val="28"/>
          <w:szCs w:val="28"/>
        </w:rPr>
      </w:pPr>
    </w:p>
    <w:p w:rsidR="00796F49" w:rsidRDefault="00796F49" w:rsidP="00796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6F49" w:rsidRDefault="00796F49" w:rsidP="00796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1CBD" w:rsidRPr="0067770D" w:rsidRDefault="00031CBD" w:rsidP="00031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65D" w:rsidRPr="00F015F8" w:rsidRDefault="0095165D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Default="00574F08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031CBD" w:rsidRDefault="00031CBD" w:rsidP="00031CBD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FC7541" w:rsidRPr="005F520C" w:rsidRDefault="00796F49" w:rsidP="005F520C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2F3D14">
        <w:rPr>
          <w:b/>
          <w:sz w:val="28"/>
          <w:szCs w:val="28"/>
        </w:rPr>
        <w:t>202</w:t>
      </w:r>
      <w:r w:rsidR="002F3D14">
        <w:rPr>
          <w:b/>
          <w:sz w:val="28"/>
          <w:szCs w:val="28"/>
          <w:lang w:val="tt-RU"/>
        </w:rPr>
        <w:t>1</w:t>
      </w:r>
      <w:r w:rsidR="005F520C"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стандарта (далее  - ФГОС</w:t>
      </w:r>
      <w:proofErr w:type="gramStart"/>
      <w:r w:rsidR="000F4051">
        <w:rPr>
          <w:sz w:val="24"/>
          <w:szCs w:val="24"/>
        </w:rPr>
        <w:t xml:space="preserve"> )</w:t>
      </w:r>
      <w:proofErr w:type="gramEnd"/>
      <w:r w:rsidR="000F4051">
        <w:rPr>
          <w:sz w:val="24"/>
          <w:szCs w:val="24"/>
        </w:rPr>
        <w:t xml:space="preserve"> по </w:t>
      </w:r>
      <w:r w:rsidR="00031CBD">
        <w:rPr>
          <w:sz w:val="24"/>
          <w:szCs w:val="24"/>
        </w:rPr>
        <w:t xml:space="preserve">специальности </w:t>
      </w:r>
      <w:r w:rsidR="000F4051">
        <w:rPr>
          <w:sz w:val="24"/>
          <w:szCs w:val="24"/>
        </w:rPr>
        <w:t>СПО</w:t>
      </w:r>
      <w:r w:rsidR="00031CBD">
        <w:rPr>
          <w:sz w:val="24"/>
          <w:szCs w:val="24"/>
        </w:rPr>
        <w:t xml:space="preserve"> (далее СПО ППСЗ)</w:t>
      </w:r>
    </w:p>
    <w:p w:rsidR="00031CBD" w:rsidRPr="00031CBD" w:rsidRDefault="00031CBD" w:rsidP="00782E5B">
      <w:pPr>
        <w:jc w:val="both"/>
        <w:rPr>
          <w:sz w:val="24"/>
          <w:szCs w:val="24"/>
        </w:rPr>
      </w:pPr>
    </w:p>
    <w:p w:rsidR="00796F49" w:rsidRPr="00796F49" w:rsidRDefault="00796F49" w:rsidP="00796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796F49">
        <w:rPr>
          <w:b/>
          <w:sz w:val="28"/>
          <w:szCs w:val="28"/>
        </w:rPr>
        <w:t xml:space="preserve">Специальность: 08.02.08 Монтаж и эксплуатация </w:t>
      </w:r>
      <w:proofErr w:type="gramStart"/>
      <w:r w:rsidRPr="00796F49">
        <w:rPr>
          <w:b/>
          <w:sz w:val="28"/>
          <w:szCs w:val="28"/>
        </w:rPr>
        <w:t>оборудования</w:t>
      </w:r>
      <w:proofErr w:type="gramEnd"/>
      <w:r w:rsidRPr="00796F49">
        <w:rPr>
          <w:b/>
          <w:sz w:val="28"/>
          <w:szCs w:val="28"/>
        </w:rPr>
        <w:t xml:space="preserve"> и система газоснабжения</w:t>
      </w:r>
    </w:p>
    <w:p w:rsidR="00796F49" w:rsidRDefault="00796F49" w:rsidP="00796F49">
      <w:pPr>
        <w:jc w:val="center"/>
        <w:rPr>
          <w:sz w:val="28"/>
          <w:szCs w:val="28"/>
        </w:rPr>
      </w:pPr>
    </w:p>
    <w:p w:rsidR="00796F49" w:rsidRDefault="00796F49" w:rsidP="00796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6F49" w:rsidRDefault="00796F49" w:rsidP="00796F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1CBD" w:rsidRPr="0067770D" w:rsidRDefault="00031CBD" w:rsidP="00031C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031CBD" w:rsidRPr="00F015F8" w:rsidRDefault="00031CBD" w:rsidP="00031CBD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</w:t>
      </w:r>
      <w:r w:rsidR="002F3D14">
        <w:rPr>
          <w:sz w:val="24"/>
          <w:szCs w:val="24"/>
          <w:lang w:val="tt-RU"/>
        </w:rPr>
        <w:t>1</w:t>
      </w:r>
      <w:r w:rsidRPr="00782E5B">
        <w:rPr>
          <w:sz w:val="24"/>
          <w:szCs w:val="24"/>
        </w:rPr>
        <w:t>___  от «__</w:t>
      </w:r>
      <w:r w:rsidR="002F3D14">
        <w:rPr>
          <w:sz w:val="24"/>
          <w:szCs w:val="24"/>
          <w:lang w:val="tt-RU"/>
        </w:rPr>
        <w:t>31</w:t>
      </w:r>
      <w:r w:rsidRPr="00782E5B">
        <w:rPr>
          <w:sz w:val="24"/>
          <w:szCs w:val="24"/>
        </w:rPr>
        <w:t>__»____</w:t>
      </w:r>
      <w:r w:rsidR="002F3D14">
        <w:rPr>
          <w:sz w:val="24"/>
          <w:szCs w:val="24"/>
        </w:rPr>
        <w:t>0</w:t>
      </w:r>
      <w:r w:rsidR="002F3D14">
        <w:rPr>
          <w:sz w:val="24"/>
          <w:szCs w:val="24"/>
          <w:lang w:val="tt-RU"/>
        </w:rPr>
        <w:t>8</w:t>
      </w:r>
      <w:r w:rsidRPr="00782E5B">
        <w:rPr>
          <w:sz w:val="24"/>
          <w:szCs w:val="24"/>
        </w:rPr>
        <w:t>______</w:t>
      </w:r>
      <w:r w:rsidRPr="00782E5B">
        <w:t>20</w:t>
      </w:r>
      <w:r w:rsidR="002F3D14">
        <w:t>2</w:t>
      </w:r>
      <w:r w:rsidR="002F3D14">
        <w:rPr>
          <w:lang w:val="tt-RU"/>
        </w:rPr>
        <w:t>1</w:t>
      </w:r>
      <w:r w:rsidRPr="00782E5B">
        <w:t>__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Default="00162E8B" w:rsidP="00162E8B">
      <w:pPr>
        <w:keepNext/>
        <w:keepLines/>
        <w:suppressLineNumbers/>
        <w:jc w:val="both"/>
        <w:rPr>
          <w:sz w:val="24"/>
          <w:szCs w:val="24"/>
          <w:lang w:val="tt-RU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2F3D14" w:rsidRPr="002F3D14" w:rsidRDefault="002F3D14" w:rsidP="00162E8B">
      <w:pPr>
        <w:keepNext/>
        <w:keepLines/>
        <w:suppressLineNumbers/>
        <w:jc w:val="both"/>
        <w:rPr>
          <w:sz w:val="24"/>
          <w:szCs w:val="24"/>
          <w:lang w:val="tt-RU"/>
        </w:rPr>
      </w:pPr>
    </w:p>
    <w:p w:rsidR="002F3D14" w:rsidRPr="002F3D14" w:rsidRDefault="002F3D14" w:rsidP="002F3D14">
      <w:pPr>
        <w:pStyle w:val="a4"/>
        <w:keepNext/>
        <w:keepLines/>
        <w:numPr>
          <w:ilvl w:val="1"/>
          <w:numId w:val="50"/>
        </w:numPr>
        <w:suppressLineNumbers/>
        <w:jc w:val="both"/>
        <w:rPr>
          <w:b/>
          <w:sz w:val="24"/>
          <w:szCs w:val="24"/>
        </w:rPr>
      </w:pPr>
      <w:r w:rsidRPr="002F3D14">
        <w:rPr>
          <w:b/>
          <w:sz w:val="24"/>
          <w:szCs w:val="24"/>
        </w:rPr>
        <w:t>Цель и планируемые результаты освоения дисциплины:</w:t>
      </w:r>
    </w:p>
    <w:p w:rsidR="002F3D14" w:rsidRPr="00F015F8" w:rsidRDefault="002F3D14" w:rsidP="002F3D14">
      <w:pPr>
        <w:jc w:val="both"/>
        <w:rPr>
          <w:b/>
          <w:bCs/>
          <w:color w:val="000000"/>
          <w:sz w:val="24"/>
          <w:szCs w:val="24"/>
        </w:rPr>
      </w:pPr>
    </w:p>
    <w:p w:rsidR="002F3D14" w:rsidRPr="00F015F8" w:rsidRDefault="002F3D14" w:rsidP="002F3D14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Pr="00F015F8">
        <w:rPr>
          <w:sz w:val="24"/>
          <w:szCs w:val="24"/>
        </w:rPr>
        <w:t>Содержание программы «</w:t>
      </w:r>
      <w:r w:rsidRPr="00F015F8">
        <w:rPr>
          <w:color w:val="231F20"/>
          <w:sz w:val="24"/>
          <w:szCs w:val="24"/>
        </w:rPr>
        <w:t>История</w:t>
      </w:r>
      <w:r>
        <w:rPr>
          <w:color w:val="231F20"/>
          <w:sz w:val="24"/>
          <w:szCs w:val="24"/>
        </w:rPr>
        <w:t xml:space="preserve"> ОГСЭ</w:t>
      </w:r>
      <w:r w:rsidRPr="00F015F8">
        <w:rPr>
          <w:sz w:val="24"/>
          <w:szCs w:val="24"/>
        </w:rPr>
        <w:t>» направлено на достижение следующих целей: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2F3D14" w:rsidRPr="00F015F8" w:rsidRDefault="002F3D14" w:rsidP="002F3D14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2F3D14" w:rsidRPr="00F015F8" w:rsidRDefault="002F3D14" w:rsidP="002F3D14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F3D14" w:rsidRDefault="002F3D14" w:rsidP="002F3D14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2F3D14" w:rsidRPr="009250B6" w:rsidRDefault="002F3D14" w:rsidP="002F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250B6">
        <w:rPr>
          <w:sz w:val="24"/>
          <w:szCs w:val="24"/>
        </w:rPr>
        <w:t>Содержание учебной дисциплины направлено на развитие общих компетенций</w:t>
      </w:r>
    </w:p>
    <w:p w:rsidR="002F3D14" w:rsidRPr="009250B6" w:rsidRDefault="002F3D14" w:rsidP="002F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044"/>
      </w:tblGrid>
      <w:tr w:rsidR="002F3D14" w:rsidRPr="00570014" w:rsidTr="00796F49">
        <w:trPr>
          <w:trHeight w:val="649"/>
        </w:trPr>
        <w:tc>
          <w:tcPr>
            <w:tcW w:w="2802" w:type="dxa"/>
            <w:hideMark/>
          </w:tcPr>
          <w:p w:rsidR="002F3D14" w:rsidRPr="00570014" w:rsidRDefault="002F3D14" w:rsidP="00796F49">
            <w:pPr>
              <w:suppressAutoHyphens/>
              <w:jc w:val="center"/>
            </w:pPr>
            <w:r w:rsidRPr="00570014">
              <w:t xml:space="preserve">Код </w:t>
            </w:r>
          </w:p>
          <w:p w:rsidR="002F3D14" w:rsidRPr="00570014" w:rsidRDefault="002F3D14" w:rsidP="00796F49">
            <w:pPr>
              <w:suppressAutoHyphens/>
              <w:jc w:val="center"/>
            </w:pPr>
            <w:proofErr w:type="gramStart"/>
            <w:r w:rsidRPr="00570014">
              <w:t>ОК</w:t>
            </w:r>
            <w:proofErr w:type="gramEnd"/>
          </w:p>
        </w:tc>
        <w:tc>
          <w:tcPr>
            <w:tcW w:w="3402" w:type="dxa"/>
            <w:vAlign w:val="center"/>
            <w:hideMark/>
          </w:tcPr>
          <w:p w:rsidR="002F3D14" w:rsidRPr="00570014" w:rsidRDefault="002F3D14" w:rsidP="00796F49">
            <w:pPr>
              <w:suppressAutoHyphens/>
              <w:jc w:val="center"/>
            </w:pPr>
            <w:r w:rsidRPr="00570014">
              <w:t>Умения</w:t>
            </w:r>
          </w:p>
        </w:tc>
        <w:tc>
          <w:tcPr>
            <w:tcW w:w="3044" w:type="dxa"/>
            <w:vAlign w:val="center"/>
            <w:hideMark/>
          </w:tcPr>
          <w:p w:rsidR="002F3D14" w:rsidRPr="00570014" w:rsidRDefault="002F3D14" w:rsidP="00796F49">
            <w:pPr>
              <w:suppressAutoHyphens/>
              <w:jc w:val="center"/>
            </w:pPr>
            <w:r w:rsidRPr="00570014">
              <w:t>Знания</w:t>
            </w:r>
          </w:p>
        </w:tc>
      </w:tr>
      <w:tr w:rsidR="002F3D14" w:rsidRPr="00570014" w:rsidTr="00796F49">
        <w:trPr>
          <w:trHeight w:val="212"/>
        </w:trPr>
        <w:tc>
          <w:tcPr>
            <w:tcW w:w="2802" w:type="dxa"/>
          </w:tcPr>
          <w:p w:rsidR="002F3D14" w:rsidRPr="00784689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  <w:r w:rsidRPr="004849FE">
              <w:rPr>
                <w:lang w:eastAsia="en-US"/>
              </w:rPr>
              <w:t>ОК.</w:t>
            </w:r>
            <w:r w:rsidRPr="00784689">
              <w:rPr>
                <w:sz w:val="24"/>
                <w:szCs w:val="24"/>
                <w:lang w:eastAsia="en-US"/>
              </w:rPr>
              <w:t>2</w:t>
            </w:r>
            <w:proofErr w:type="gramStart"/>
            <w:r w:rsidRPr="00784689">
              <w:rPr>
                <w:sz w:val="24"/>
                <w:szCs w:val="24"/>
                <w:lang w:eastAsia="en-US"/>
              </w:rPr>
              <w:t xml:space="preserve">  </w:t>
            </w:r>
            <w:r w:rsidRPr="00784689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784689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Default="002F3D14" w:rsidP="00796F49">
            <w:pPr>
              <w:suppressAutoHyphens/>
              <w:rPr>
                <w:lang w:eastAsia="en-US"/>
              </w:rPr>
            </w:pPr>
          </w:p>
          <w:p w:rsidR="002F3D14" w:rsidRPr="00784689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ОК.3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П</w:t>
            </w:r>
            <w:proofErr w:type="gramEnd"/>
            <w:r w:rsidRPr="00784689">
              <w:rPr>
                <w:color w:val="000000"/>
              </w:rPr>
              <w:t>ланировать и реализовывать собственное профессиональное и личностное развитие.</w:t>
            </w:r>
          </w:p>
          <w:p w:rsidR="002F3D14" w:rsidRPr="00784689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784689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ОК.5</w:t>
            </w:r>
            <w:r>
              <w:rPr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784689">
              <w:rPr>
                <w:color w:val="000000"/>
              </w:rPr>
              <w:t xml:space="preserve">Осуществлять устную и письменную коммуникацию на государственном языке с </w:t>
            </w:r>
            <w:r w:rsidRPr="00784689">
              <w:rPr>
                <w:color w:val="000000"/>
              </w:rPr>
              <w:lastRenderedPageBreak/>
              <w:t>учетом особенностей социального и культурного контекста.</w:t>
            </w:r>
          </w:p>
          <w:p w:rsidR="002F3D14" w:rsidRDefault="002F3D14" w:rsidP="00796F49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Pr="00784689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ОК.6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П</w:t>
            </w:r>
            <w:proofErr w:type="gramEnd"/>
            <w:r w:rsidRPr="00784689">
              <w:rPr>
                <w:color w:val="00000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3D14" w:rsidRDefault="002F3D14" w:rsidP="00796F49">
            <w:pPr>
              <w:suppressAutoHyphens/>
              <w:rPr>
                <w:lang w:eastAsia="en-US"/>
              </w:rPr>
            </w:pPr>
          </w:p>
          <w:p w:rsidR="002F3D14" w:rsidRPr="00784689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4849FE">
              <w:rPr>
                <w:lang w:eastAsia="en-US"/>
              </w:rPr>
              <w:t>ОК.9</w:t>
            </w:r>
            <w:proofErr w:type="gramStart"/>
            <w:r>
              <w:rPr>
                <w:lang w:eastAsia="en-US"/>
              </w:rPr>
              <w:t xml:space="preserve"> </w:t>
            </w:r>
            <w:r w:rsidRPr="00784689">
              <w:rPr>
                <w:color w:val="000000"/>
              </w:rPr>
              <w:t>И</w:t>
            </w:r>
            <w:proofErr w:type="gramEnd"/>
            <w:r w:rsidRPr="00784689">
              <w:rPr>
                <w:color w:val="000000"/>
              </w:rPr>
              <w:t>спользовать информационные технологии в профессиональной деятельности.</w:t>
            </w:r>
          </w:p>
          <w:p w:rsidR="002F3D14" w:rsidRPr="00570014" w:rsidRDefault="002F3D14" w:rsidP="00796F49">
            <w:pPr>
              <w:suppressAutoHyphens/>
            </w:pPr>
          </w:p>
        </w:tc>
        <w:tc>
          <w:tcPr>
            <w:tcW w:w="3402" w:type="dxa"/>
          </w:tcPr>
          <w:p w:rsidR="002F3D14" w:rsidRPr="00784689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lastRenderedPageBreak/>
              <w:t>-ориентироваться в современной экономической, политической и культурной ситуации в России и мире;</w:t>
            </w:r>
          </w:p>
          <w:p w:rsidR="002F3D14" w:rsidRPr="00784689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2F3D14" w:rsidRPr="00784689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2F3D14" w:rsidRPr="00784689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70014" w:rsidRDefault="002F3D14" w:rsidP="00796F49">
            <w:pPr>
              <w:contextualSpacing/>
              <w:jc w:val="both"/>
              <w:rPr>
                <w:b/>
                <w:color w:val="000000"/>
              </w:rPr>
            </w:pPr>
            <w:r w:rsidRPr="00784689">
              <w:rPr>
                <w:color w:val="000000"/>
                <w:sz w:val="24"/>
                <w:szCs w:val="24"/>
              </w:rPr>
              <w:t>-демонстрировать гражданско-</w:t>
            </w:r>
            <w:r w:rsidRPr="00784689">
              <w:rPr>
                <w:color w:val="000000"/>
                <w:sz w:val="24"/>
                <w:szCs w:val="24"/>
              </w:rPr>
              <w:lastRenderedPageBreak/>
              <w:t>патриотическую позицию.</w:t>
            </w:r>
          </w:p>
        </w:tc>
        <w:tc>
          <w:tcPr>
            <w:tcW w:w="3044" w:type="dxa"/>
          </w:tcPr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lastRenderedPageBreak/>
              <w:t>-основные направления развития ключевых регионов мира на рубеже веков (XX и XXI вв.);</w:t>
            </w: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-сущность и причины локальных, региональных, межгосударственных конфликтов в конце XX - начале XXI вв.;</w:t>
            </w: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-назначение международных организаций и основные направления их деятельности;</w:t>
            </w: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-о роли науки, культуры и религии в сохранении и укреплении национальных и государственных традиций;</w:t>
            </w: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784689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784689">
              <w:rPr>
                <w:color w:val="000000"/>
                <w:sz w:val="24"/>
                <w:szCs w:val="24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  <w:p w:rsidR="002F3D14" w:rsidRPr="00570014" w:rsidRDefault="002F3D14" w:rsidP="00796F49">
            <w:pPr>
              <w:jc w:val="both"/>
              <w:rPr>
                <w:b/>
                <w:color w:val="000000"/>
              </w:rPr>
            </w:pPr>
          </w:p>
        </w:tc>
      </w:tr>
    </w:tbl>
    <w:p w:rsidR="002F3D14" w:rsidRPr="009250B6" w:rsidRDefault="002F3D14" w:rsidP="002F3D14">
      <w:pPr>
        <w:contextualSpacing/>
        <w:jc w:val="both"/>
        <w:rPr>
          <w:sz w:val="24"/>
          <w:szCs w:val="24"/>
        </w:rPr>
      </w:pPr>
    </w:p>
    <w:p w:rsidR="002F3D14" w:rsidRPr="00F015F8" w:rsidRDefault="002F3D14" w:rsidP="002F3D14">
      <w:pPr>
        <w:ind w:firstLine="709"/>
        <w:rPr>
          <w:b/>
          <w:bCs/>
          <w:color w:val="000000"/>
          <w:sz w:val="24"/>
          <w:szCs w:val="24"/>
        </w:rPr>
      </w:pPr>
    </w:p>
    <w:p w:rsidR="002F3D14" w:rsidRPr="009250B6" w:rsidRDefault="002F3D14" w:rsidP="002F3D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9250B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2F3D14" w:rsidRDefault="002F3D14" w:rsidP="002F3D1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p w:rsidR="002F3D14" w:rsidRDefault="002F3D14" w:rsidP="002F3D14">
      <w:pPr>
        <w:ind w:left="644"/>
        <w:jc w:val="both"/>
        <w:rPr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2850"/>
        <w:gridCol w:w="1969"/>
      </w:tblGrid>
      <w:tr w:rsidR="002F3D14" w:rsidRPr="00922DC4" w:rsidTr="00796F49">
        <w:tc>
          <w:tcPr>
            <w:tcW w:w="2552" w:type="dxa"/>
            <w:shd w:val="clear" w:color="auto" w:fill="auto"/>
          </w:tcPr>
          <w:p w:rsidR="002F3D14" w:rsidRPr="00587E84" w:rsidRDefault="002F3D14" w:rsidP="00796F49">
            <w:pPr>
              <w:jc w:val="center"/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835" w:type="dxa"/>
          </w:tcPr>
          <w:p w:rsidR="002F3D14" w:rsidRPr="00587E84" w:rsidRDefault="002F3D14" w:rsidP="00796F4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587E84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850" w:type="dxa"/>
          </w:tcPr>
          <w:p w:rsidR="002F3D14" w:rsidRPr="00587E84" w:rsidRDefault="002F3D14" w:rsidP="00796F49">
            <w:pPr>
              <w:jc w:val="center"/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2F3D14" w:rsidRPr="00587E84" w:rsidRDefault="002F3D14" w:rsidP="00796F49">
            <w:pPr>
              <w:jc w:val="center"/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2F3D14" w:rsidRPr="00922DC4" w:rsidTr="00796F49">
        <w:trPr>
          <w:trHeight w:val="6006"/>
        </w:trPr>
        <w:tc>
          <w:tcPr>
            <w:tcW w:w="2552" w:type="dxa"/>
            <w:shd w:val="clear" w:color="auto" w:fill="auto"/>
          </w:tcPr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  <w:r w:rsidRPr="00587E84">
              <w:rPr>
                <w:b/>
                <w:color w:val="000000"/>
                <w:sz w:val="24"/>
                <w:szCs w:val="24"/>
              </w:rPr>
              <w:t>Умения:</w:t>
            </w: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2850" w:type="dxa"/>
          </w:tcPr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Текущий контроль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при проведении: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-письменного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2F3D14" w:rsidRPr="00922DC4" w:rsidTr="00796F49">
        <w:trPr>
          <w:trHeight w:val="6445"/>
        </w:trPr>
        <w:tc>
          <w:tcPr>
            <w:tcW w:w="2552" w:type="dxa"/>
            <w:shd w:val="clear" w:color="auto" w:fill="auto"/>
          </w:tcPr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lastRenderedPageBreak/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lastRenderedPageBreak/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2F3D14" w:rsidRPr="00587E84" w:rsidRDefault="002F3D14" w:rsidP="00796F49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A83807" wp14:editId="277A486D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65405</wp:posOffset>
                      </wp:positionV>
                      <wp:extent cx="6501130" cy="0"/>
                      <wp:effectExtent l="8890" t="12065" r="5080" b="698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9pt;margin-top:5.15pt;width:511.9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EKj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-демонстрировать гражданско-патриотическую позицию.</w:t>
            </w: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  <w:r w:rsidRPr="00587E84">
              <w:rPr>
                <w:b/>
                <w:color w:val="000000"/>
                <w:sz w:val="24"/>
                <w:szCs w:val="24"/>
              </w:rPr>
              <w:lastRenderedPageBreak/>
              <w:t>Знания</w:t>
            </w:r>
            <w:proofErr w:type="gramStart"/>
            <w:r w:rsidRPr="00587E84">
              <w:rPr>
                <w:b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87E84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-основные направления развития ключевых регионов мира на рубеже веков (XX и XXI вв.)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3935F2" wp14:editId="42D74F2B">
                      <wp:simplePos x="0" y="0"/>
                      <wp:positionH relativeFrom="column">
                        <wp:posOffset>-123190</wp:posOffset>
                      </wp:positionH>
                      <wp:positionV relativeFrom="paragraph">
                        <wp:posOffset>107315</wp:posOffset>
                      </wp:positionV>
                      <wp:extent cx="6501130" cy="0"/>
                      <wp:effectExtent l="8255" t="11430" r="5715" b="762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-9.7pt;margin-top:8.45pt;width:511.9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-сущность и причины локальных, региональных, межгосударственных конфликтов в конце XX - начале XXI вв.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04FEAF" wp14:editId="2FAB6627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113665</wp:posOffset>
                      </wp:positionV>
                      <wp:extent cx="6501130" cy="0"/>
                      <wp:effectExtent l="12065" t="9525" r="11430" b="952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-7.9pt;margin-top:8.95pt;width:511.9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/q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7AB331" wp14:editId="4739548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142875</wp:posOffset>
                      </wp:positionV>
                      <wp:extent cx="6501130" cy="0"/>
                      <wp:effectExtent l="12700" t="10160" r="10795" b="889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5.6pt;margin-top:11.25pt;width:511.9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Ne7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-назначение международных организаций и основные направления их деятельности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D6C0D23" wp14:editId="3540F8F8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163830</wp:posOffset>
                      </wp:positionV>
                      <wp:extent cx="6501130" cy="0"/>
                      <wp:effectExtent l="13970" t="5715" r="9525" b="133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-10pt;margin-top:12.9pt;width:511.9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"/>
                  </w:pict>
                </mc:Fallback>
              </mc:AlternateConten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-о роли науки, культуры и религии в сохранении и укреплении национальных и государственных традиций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9C024F" wp14:editId="34115DBA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136525</wp:posOffset>
                      </wp:positionV>
                      <wp:extent cx="6501130" cy="0"/>
                      <wp:effectExtent l="9525" t="9525" r="13970" b="95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501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-7.35pt;margin-top:10.75pt;width:511.9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"/>
                  </w:pict>
                </mc:Fallback>
              </mc:AlternateConten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  <w:r w:rsidRPr="00587E84">
              <w:rPr>
                <w:color w:val="000000"/>
                <w:sz w:val="24"/>
                <w:szCs w:val="24"/>
              </w:rPr>
              <w:t>-содержание и назначение важнейших правовых и законодательных актов мирового и регионального значения.</w:t>
            </w:r>
          </w:p>
          <w:p w:rsidR="002F3D14" w:rsidRPr="00587E84" w:rsidRDefault="002F3D14" w:rsidP="00796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lastRenderedPageBreak/>
              <w:t>ОК.3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>ланировать и реализовывать собственное профессиональное и личностное развитие.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lastRenderedPageBreak/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>ОК.6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>ОК.6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lastRenderedPageBreak/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Pr="00587E84" w:rsidRDefault="002F3D14" w:rsidP="00796F49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Default="002F3D14" w:rsidP="00796F49">
            <w:pPr>
              <w:pStyle w:val="aa"/>
              <w:spacing w:before="0" w:after="0"/>
              <w:rPr>
                <w:lang w:eastAsia="en-US"/>
              </w:rPr>
            </w:pP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 xml:space="preserve">. Осуществлять устную и письменную коммуникацию на </w:t>
            </w:r>
            <w:r w:rsidRPr="00587E84">
              <w:rPr>
                <w:color w:val="000000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 xml:space="preserve">ОК.5 </w:t>
            </w:r>
            <w:r w:rsidRPr="00587E84">
              <w:rPr>
                <w:color w:val="000000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  <w:r w:rsidRPr="00587E84">
              <w:rPr>
                <w:lang w:eastAsia="en-US"/>
              </w:rPr>
              <w:t>ОК.6</w:t>
            </w:r>
            <w:proofErr w:type="gramStart"/>
            <w:r w:rsidRPr="00587E84">
              <w:rPr>
                <w:lang w:eastAsia="en-US"/>
              </w:rPr>
              <w:t xml:space="preserve"> </w:t>
            </w:r>
            <w:r w:rsidRPr="00587E84">
              <w:rPr>
                <w:color w:val="000000"/>
              </w:rPr>
              <w:t>П</w:t>
            </w:r>
            <w:proofErr w:type="gramEnd"/>
            <w:r w:rsidRPr="00587E84">
              <w:rPr>
                <w:color w:val="000000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Pr="00587E84">
              <w:rPr>
                <w:color w:val="000000"/>
              </w:rPr>
              <w:lastRenderedPageBreak/>
              <w:t>общечеловеческих ценностей.</w:t>
            </w: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796F49">
            <w:pPr>
              <w:pStyle w:val="aa"/>
              <w:spacing w:before="0" w:after="0"/>
              <w:rPr>
                <w:color w:val="000000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Default="002F3D14" w:rsidP="00796F49">
            <w:pPr>
              <w:suppressAutoHyphens/>
              <w:rPr>
                <w:sz w:val="24"/>
                <w:szCs w:val="24"/>
                <w:lang w:eastAsia="en-US"/>
              </w:rPr>
            </w:pPr>
          </w:p>
          <w:p w:rsidR="002F3D14" w:rsidRPr="00587E84" w:rsidRDefault="002F3D14" w:rsidP="00796F49">
            <w:pPr>
              <w:suppressAutoHyphens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ОК.2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 </w:t>
            </w:r>
            <w:r w:rsidRPr="00587E84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7E84">
              <w:rPr>
                <w:sz w:val="24"/>
                <w:szCs w:val="24"/>
                <w:lang w:eastAsia="en-US"/>
              </w:rPr>
              <w:t>ОК.3</w:t>
            </w:r>
            <w:proofErr w:type="gramStart"/>
            <w:r w:rsidRPr="00587E84">
              <w:rPr>
                <w:sz w:val="24"/>
                <w:szCs w:val="24"/>
                <w:lang w:eastAsia="en-US"/>
              </w:rPr>
              <w:t xml:space="preserve"> </w:t>
            </w:r>
            <w:r w:rsidRPr="00587E8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87E84">
              <w:rPr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2F3D14" w:rsidRPr="00587E84" w:rsidRDefault="002F3D14" w:rsidP="00796F49">
            <w:pPr>
              <w:suppressAutoHyphens/>
              <w:rPr>
                <w:color w:val="000000"/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0" w:type="dxa"/>
          </w:tcPr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lastRenderedPageBreak/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rStyle w:val="27"/>
                <w:rFonts w:eastAsia="Arial Unicode MS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</w:t>
            </w:r>
            <w:r w:rsidRPr="00587E84">
              <w:rPr>
                <w:rStyle w:val="27"/>
                <w:rFonts w:eastAsia="Arial Unicode MS"/>
              </w:rPr>
              <w:lastRenderedPageBreak/>
              <w:t>преумножению и трансляции культурных традиций и ценностей многонационального российского государства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7 </w:t>
            </w:r>
            <w:proofErr w:type="gramStart"/>
            <w:r w:rsidRPr="00587E84">
              <w:rPr>
                <w:sz w:val="24"/>
                <w:szCs w:val="24"/>
              </w:rPr>
              <w:t>Осознающий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ЛР 5 </w:t>
            </w:r>
            <w:proofErr w:type="gramStart"/>
            <w:r w:rsidRPr="00587E84">
              <w:rPr>
                <w:sz w:val="24"/>
                <w:szCs w:val="24"/>
              </w:rPr>
              <w:t>Демонстрирующий</w:t>
            </w:r>
            <w:proofErr w:type="gramEnd"/>
            <w:r w:rsidRPr="00587E84">
              <w:rPr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7E84">
              <w:rPr>
                <w:rStyle w:val="27"/>
                <w:rFonts w:eastAsia="Arial Unicode MS"/>
              </w:rPr>
              <w:t xml:space="preserve">ЛР8 </w:t>
            </w:r>
            <w:proofErr w:type="gramStart"/>
            <w:r w:rsidRPr="00587E84">
              <w:rPr>
                <w:rStyle w:val="27"/>
                <w:rFonts w:eastAsia="Arial Unicode MS"/>
              </w:rPr>
              <w:t>Проявляющий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87E84">
              <w:rPr>
                <w:rStyle w:val="27"/>
                <w:rFonts w:eastAsia="Arial Unicode MS"/>
              </w:rPr>
              <w:t>Сопричастный</w:t>
            </w:r>
            <w:proofErr w:type="gramEnd"/>
            <w:r w:rsidRPr="00587E84">
              <w:rPr>
                <w:rStyle w:val="27"/>
                <w:rFonts w:eastAsia="Arial Unicode M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69" w:type="dxa"/>
            <w:shd w:val="clear" w:color="auto" w:fill="auto"/>
          </w:tcPr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>-письменного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-</w:t>
            </w:r>
            <w:r w:rsidRPr="00587E84">
              <w:rPr>
                <w:sz w:val="24"/>
                <w:szCs w:val="24"/>
              </w:rPr>
              <w:t>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lastRenderedPageBreak/>
              <w:t>-письменного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-письменного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рефераты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-</w:t>
            </w:r>
            <w:r w:rsidRPr="00587E84">
              <w:rPr>
                <w:sz w:val="24"/>
                <w:szCs w:val="24"/>
              </w:rPr>
              <w:t>письменного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/устного опроса,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тестирования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>-оценки результатов самостоятельной работы (докладов, рефератов, эссе, сообщений, тематических презентаций)</w:t>
            </w: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b/>
                <w:sz w:val="24"/>
                <w:szCs w:val="24"/>
              </w:rPr>
            </w:pP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b/>
                <w:sz w:val="24"/>
                <w:szCs w:val="24"/>
              </w:rPr>
              <w:t>Промежуточная аттестация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-письменных/ устных ответов, </w:t>
            </w:r>
          </w:p>
          <w:p w:rsidR="002F3D14" w:rsidRPr="00587E84" w:rsidRDefault="002F3D14" w:rsidP="00796F49">
            <w:pPr>
              <w:rPr>
                <w:sz w:val="24"/>
                <w:szCs w:val="24"/>
              </w:rPr>
            </w:pPr>
            <w:r w:rsidRPr="00587E84">
              <w:rPr>
                <w:sz w:val="24"/>
                <w:szCs w:val="24"/>
              </w:rPr>
              <w:t xml:space="preserve">-тестирования </w:t>
            </w:r>
          </w:p>
          <w:p w:rsidR="002F3D14" w:rsidRPr="00587E84" w:rsidRDefault="002F3D14" w:rsidP="00796F49">
            <w:pPr>
              <w:autoSpaceDE w:val="0"/>
              <w:autoSpaceDN w:val="0"/>
              <w:adjustRightInd w:val="0"/>
              <w:ind w:hanging="2"/>
              <w:rPr>
                <w:b/>
                <w:sz w:val="24"/>
                <w:szCs w:val="24"/>
              </w:rPr>
            </w:pPr>
          </w:p>
        </w:tc>
      </w:tr>
    </w:tbl>
    <w:p w:rsidR="002F3D14" w:rsidRPr="007379C6" w:rsidRDefault="002F3D14" w:rsidP="002F3D14">
      <w:pPr>
        <w:ind w:left="644"/>
        <w:jc w:val="both"/>
      </w:pPr>
    </w:p>
    <w:p w:rsidR="002F3D14" w:rsidRPr="008F1800" w:rsidRDefault="002F3D14" w:rsidP="002F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3D14" w:rsidRDefault="002F3D14" w:rsidP="002F3D14"/>
    <w:p w:rsidR="002F3D14" w:rsidRPr="00F015F8" w:rsidRDefault="002F3D14" w:rsidP="002F3D14">
      <w:pPr>
        <w:rPr>
          <w:b/>
          <w:sz w:val="24"/>
          <w:szCs w:val="24"/>
        </w:rPr>
      </w:pPr>
    </w:p>
    <w:p w:rsidR="002F3D14" w:rsidRPr="002F3D14" w:rsidRDefault="002F3D14" w:rsidP="00162E8B">
      <w:pPr>
        <w:keepNext/>
        <w:keepLines/>
        <w:suppressLineNumbers/>
        <w:jc w:val="both"/>
        <w:rPr>
          <w:sz w:val="24"/>
          <w:szCs w:val="24"/>
          <w:lang w:val="tt-RU"/>
        </w:rPr>
      </w:pP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C57E53" w:rsidRPr="00F015F8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lastRenderedPageBreak/>
              <w:t>Раздел 1.</w:t>
            </w:r>
          </w:p>
          <w:p w:rsid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Мир во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в</w:t>
            </w:r>
            <w:r>
              <w:rPr>
                <w:rFonts w:eastAsia="Calibri"/>
                <w:b/>
                <w:bCs/>
                <w:sz w:val="24"/>
                <w:szCs w:val="24"/>
              </w:rPr>
              <w:t>т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рой половине </w:t>
            </w:r>
          </w:p>
          <w:p w:rsidR="00262A36" w:rsidRPr="00FB1144" w:rsidRDefault="004737EF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</w:t>
            </w:r>
            <w:r w:rsidRPr="004737EF">
              <w:rPr>
                <w:rFonts w:eastAsia="Calibri"/>
                <w:b/>
                <w:bCs/>
                <w:sz w:val="24"/>
                <w:szCs w:val="24"/>
              </w:rPr>
              <w:t>-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начале </w:t>
            </w: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XXI</w:t>
            </w:r>
            <w:r w:rsidR="00FB1144">
              <w:rPr>
                <w:rFonts w:eastAsia="Calibri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2</w:t>
            </w:r>
            <w:r w:rsidR="00262A36" w:rsidRPr="00F015F8">
              <w:rPr>
                <w:b/>
                <w:bCs/>
                <w:sz w:val="24"/>
                <w:szCs w:val="24"/>
              </w:rPr>
              <w:t>.</w:t>
            </w:r>
          </w:p>
          <w:p w:rsidR="00262A36" w:rsidRPr="00F015F8" w:rsidRDefault="00FB1144" w:rsidP="00262A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СССР в  1945 - 1991 гг. Современная Россия.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A40876" w:rsidP="00271403">
            <w:pPr>
              <w:rPr>
                <w:sz w:val="24"/>
                <w:szCs w:val="24"/>
              </w:rPr>
            </w:pPr>
            <w:proofErr w:type="spellStart"/>
            <w:r w:rsidRPr="00F015F8">
              <w:rPr>
                <w:sz w:val="24"/>
                <w:szCs w:val="24"/>
              </w:rPr>
              <w:t>Диф</w:t>
            </w:r>
            <w:proofErr w:type="spellEnd"/>
            <w:r w:rsidRPr="00F015F8">
              <w:rPr>
                <w:sz w:val="24"/>
                <w:szCs w:val="24"/>
              </w:rPr>
              <w:t>.</w:t>
            </w:r>
            <w:r w:rsidR="00271403" w:rsidRPr="00F015F8"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716450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4032D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правил 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FB1144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Pr="00F015F8">
        <w:rPr>
          <w:bCs/>
          <w:sz w:val="24"/>
          <w:szCs w:val="24"/>
          <w:lang w:eastAsia="en-US"/>
        </w:rPr>
        <w:t>10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DA7D28" w:rsidRPr="00DA7D28" w:rsidRDefault="00C05016" w:rsidP="00DA7D28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DA7D28" w:rsidRPr="00F015F8">
        <w:rPr>
          <w:b/>
          <w:sz w:val="24"/>
          <w:szCs w:val="24"/>
        </w:rPr>
        <w:t>по теме</w:t>
      </w:r>
      <w:proofErr w:type="gramStart"/>
      <w:r w:rsidR="00DA7D28" w:rsidRPr="00F015F8">
        <w:rPr>
          <w:b/>
          <w:sz w:val="24"/>
          <w:szCs w:val="24"/>
        </w:rPr>
        <w:t xml:space="preserve"> :</w:t>
      </w:r>
      <w:proofErr w:type="gramEnd"/>
      <w:r w:rsidR="00DA7D28" w:rsidRPr="00F015F8">
        <w:rPr>
          <w:b/>
          <w:sz w:val="24"/>
          <w:szCs w:val="24"/>
        </w:rPr>
        <w:t xml:space="preserve"> «</w:t>
      </w:r>
      <w:r w:rsidR="00DA7D28" w:rsidRPr="00F015F8">
        <w:rPr>
          <w:b/>
          <w:bCs/>
          <w:sz w:val="24"/>
          <w:szCs w:val="24"/>
        </w:rPr>
        <w:t xml:space="preserve">Мир во второй половине </w:t>
      </w:r>
      <w:r w:rsidR="00DA7D28" w:rsidRPr="00F015F8">
        <w:rPr>
          <w:b/>
          <w:bCs/>
          <w:sz w:val="24"/>
          <w:szCs w:val="24"/>
          <w:lang w:val="en-US"/>
        </w:rPr>
        <w:t>XX</w:t>
      </w:r>
      <w:r w:rsidR="00DA7D28" w:rsidRPr="00F015F8">
        <w:rPr>
          <w:b/>
          <w:bCs/>
          <w:sz w:val="24"/>
          <w:szCs w:val="24"/>
        </w:rPr>
        <w:t xml:space="preserve"> – начале </w:t>
      </w:r>
      <w:r w:rsidR="00DA7D28" w:rsidRPr="00F015F8">
        <w:rPr>
          <w:b/>
          <w:bCs/>
          <w:sz w:val="24"/>
          <w:szCs w:val="24"/>
          <w:lang w:val="en-US"/>
        </w:rPr>
        <w:t>XXI</w:t>
      </w:r>
      <w:r w:rsidR="00DA7D28" w:rsidRPr="00F015F8">
        <w:rPr>
          <w:b/>
          <w:bCs/>
          <w:sz w:val="24"/>
          <w:szCs w:val="24"/>
        </w:rPr>
        <w:t xml:space="preserve"> вв.»</w:t>
      </w:r>
    </w:p>
    <w:p w:rsidR="00DA7D2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Pr="00F015F8">
        <w:rPr>
          <w:b/>
          <w:sz w:val="24"/>
          <w:szCs w:val="24"/>
        </w:rPr>
        <w:t>Вариант 1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numPr>
          <w:ilvl w:val="0"/>
          <w:numId w:val="35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Совещание по безопасности и сотрудничеству в Европе состоялось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Хельсинки;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gramStart"/>
      <w:r w:rsidRPr="00F015F8">
        <w:rPr>
          <w:sz w:val="24"/>
          <w:szCs w:val="24"/>
        </w:rPr>
        <w:t>Брюсселе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Страсбурге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Москве.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 Начало «Холодной войны» по традиции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созданием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испытанием советского атомного оружия;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образованием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речью Черчилля в Фултоне.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b/>
            <w:sz w:val="24"/>
            <w:szCs w:val="24"/>
          </w:rPr>
          <w:t>3. М</w:t>
        </w:r>
      </w:smartTag>
      <w:r w:rsidRPr="00F015F8">
        <w:rPr>
          <w:b/>
          <w:sz w:val="24"/>
          <w:szCs w:val="24"/>
        </w:rPr>
        <w:t>.С. Горбачев в области внешней политики провозгласил: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«новое мышление»;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«ускорение»;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гласность;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военный паритет.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К странам Восточной Европы в послевоенный период относили: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Испанию, Грецию, Португалию;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Польшу, Венгрию, Румынию;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Данию, Швецию, Норвегию;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Италию, Германию, Испанию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Из военной организации НАТО Франция вышла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Де </w:t>
      </w:r>
      <w:proofErr w:type="gramStart"/>
      <w:r w:rsidRPr="00F015F8">
        <w:rPr>
          <w:sz w:val="24"/>
          <w:szCs w:val="24"/>
        </w:rPr>
        <w:t>Голле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Помпиду;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gramStart"/>
      <w:r w:rsidRPr="00F015F8">
        <w:rPr>
          <w:sz w:val="24"/>
          <w:szCs w:val="24"/>
        </w:rPr>
        <w:t>Миттеране</w:t>
      </w:r>
      <w:proofErr w:type="gram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</w:t>
      </w:r>
      <w:proofErr w:type="gramStart"/>
      <w:r w:rsidRPr="00F015F8">
        <w:rPr>
          <w:sz w:val="24"/>
          <w:szCs w:val="24"/>
        </w:rPr>
        <w:t>Шираке</w:t>
      </w:r>
      <w:proofErr w:type="gramEnd"/>
      <w:r w:rsidRPr="00F015F8">
        <w:rPr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Договор о роспуске СССР в 1991 году подписали главы: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России, Белоруссии,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России, Казахстана, Украины;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всех республик бывшего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всех республик,  </w:t>
      </w:r>
      <w:proofErr w:type="gramStart"/>
      <w:r w:rsidRPr="00F015F8">
        <w:rPr>
          <w:sz w:val="24"/>
          <w:szCs w:val="24"/>
        </w:rPr>
        <w:t>кроме</w:t>
      </w:r>
      <w:proofErr w:type="gramEnd"/>
      <w:r w:rsidRPr="00F015F8">
        <w:rPr>
          <w:sz w:val="24"/>
          <w:szCs w:val="24"/>
        </w:rPr>
        <w:t xml:space="preserve"> Прибалтийских.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Моделью национального и экономического развития для Ю. Кореи ста</w:t>
      </w:r>
      <w:proofErr w:type="gramStart"/>
      <w:r w:rsidRPr="00F015F8">
        <w:rPr>
          <w:b/>
          <w:sz w:val="24"/>
          <w:szCs w:val="24"/>
        </w:rPr>
        <w:t>л(</w:t>
      </w:r>
      <w:proofErr w:type="gramEnd"/>
      <w:r w:rsidRPr="00F015F8">
        <w:rPr>
          <w:b/>
          <w:sz w:val="24"/>
          <w:szCs w:val="24"/>
        </w:rPr>
        <w:t>а):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Япония;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Китай;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1936г.;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1993г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Вывод советских войск из Афганистана состоялся: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1979г.;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1986г.;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1991г.</w:t>
      </w:r>
    </w:p>
    <w:p w:rsidR="00DA7D28" w:rsidRPr="00F015F8" w:rsidRDefault="00DA7D28" w:rsidP="00DA7D28">
      <w:pPr>
        <w:rPr>
          <w:b/>
          <w:sz w:val="24"/>
          <w:szCs w:val="24"/>
        </w:rPr>
      </w:pPr>
      <w:smartTag w:uri="urn:schemas-microsoft-com:office:smarttags" w:element="metricconverter">
        <w:smartTagPr>
          <w:attr w:name="ProductID" w:val="10. М"/>
        </w:smartTagPr>
        <w:r w:rsidRPr="00F015F8">
          <w:rPr>
            <w:b/>
            <w:sz w:val="24"/>
            <w:szCs w:val="24"/>
          </w:rPr>
          <w:lastRenderedPageBreak/>
          <w:t>10. М</w:t>
        </w:r>
      </w:smartTag>
      <w:r w:rsidRPr="00F015F8">
        <w:rPr>
          <w:b/>
          <w:sz w:val="24"/>
          <w:szCs w:val="24"/>
        </w:rPr>
        <w:t xml:space="preserve">. Тэтчер являлась премьер- министром Великобритании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1979-1990гг.;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1978-1992гг.;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1970-1980гг.;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1975-1985гг.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Б.Н. Ельцин и Дж. Буш;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F015F8">
          <w:rPr>
            <w:sz w:val="24"/>
            <w:szCs w:val="24"/>
          </w:rPr>
          <w:t>2.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М"/>
        </w:smartTagPr>
        <w:r w:rsidRPr="00F015F8">
          <w:rPr>
            <w:sz w:val="24"/>
            <w:szCs w:val="24"/>
          </w:rPr>
          <w:t>3. М</w:t>
        </w:r>
      </w:smartTag>
      <w:r w:rsidRPr="00F015F8">
        <w:rPr>
          <w:sz w:val="24"/>
          <w:szCs w:val="24"/>
        </w:rPr>
        <w:t>.С. Горбачев и Р. Рейган;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Н.С. Хрущев и Дж. Кеннеди.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Какое из государств сохранило свою целостность после распада двухполюсного мира?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Югославия;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Чехословакия.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Что из названного относилось к причинам перехода СССР и США на рубеже 1960-х-1970-х гг. к политике разрядки?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СССР от влияния на страны Восточной Европы;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достижение военн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стратегического паритета СССР и США;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выдвижение в СССР концепции мирного сосуществования;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установление отношений дружбы и партнерства между СССР и США.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Что  из перечисленного относится к попыткам реформирования экономики в период перестройки в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либерализация цен;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представление полной самостоятельности предприятиям;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отказ от государственной монополии внешней торговли;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переход к отраслевой системе управления;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Отметьте 3 черты и мероприятия внешней политики СССР в 1964-1985 гг.: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  <w:u w:val="single"/>
        </w:rPr>
        <w:t xml:space="preserve">1. </w:t>
      </w:r>
      <w:r w:rsidRPr="00F015F8">
        <w:rPr>
          <w:sz w:val="24"/>
          <w:szCs w:val="24"/>
        </w:rPr>
        <w:t>инициатива ввода вой</w:t>
      </w:r>
      <w:proofErr w:type="gramStart"/>
      <w:r w:rsidRPr="00F015F8">
        <w:rPr>
          <w:sz w:val="24"/>
          <w:szCs w:val="24"/>
        </w:rPr>
        <w:t>ск стр</w:t>
      </w:r>
      <w:proofErr w:type="gramEnd"/>
      <w:r w:rsidRPr="00F015F8">
        <w:rPr>
          <w:sz w:val="24"/>
          <w:szCs w:val="24"/>
        </w:rPr>
        <w:t>ан Варшавского Договора в Чехословакию; </w:t>
      </w:r>
      <w:r w:rsidRPr="00F015F8">
        <w:rPr>
          <w:sz w:val="24"/>
          <w:szCs w:val="24"/>
        </w:rPr>
        <w:br/>
        <w:t>2. ввод советских войск в Венгрию;</w:t>
      </w:r>
      <w:r w:rsidRPr="00F015F8">
        <w:rPr>
          <w:sz w:val="24"/>
          <w:szCs w:val="24"/>
        </w:rPr>
        <w:br/>
        <w:t>3. размещение ядерных ракет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подписание Договора о запрещении ядерных испытаний в атмосфере,  космическом пространстве и под водой;</w:t>
      </w:r>
      <w:r w:rsidRPr="00F015F8">
        <w:rPr>
          <w:sz w:val="24"/>
          <w:szCs w:val="24"/>
        </w:rPr>
        <w:br/>
        <w:t xml:space="preserve">5. конфликт с Китаем на острове </w:t>
      </w:r>
      <w:proofErr w:type="spellStart"/>
      <w:r w:rsidRPr="00F015F8">
        <w:rPr>
          <w:sz w:val="24"/>
          <w:szCs w:val="24"/>
        </w:rPr>
        <w:t>Даманский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ввод советских войск в Афганистан.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 Кто возглавил «бархатную революцию» в Чехословакии: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Валенса;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2. </w:t>
      </w:r>
      <w:proofErr w:type="spellStart"/>
      <w:r w:rsidRPr="00F015F8">
        <w:rPr>
          <w:sz w:val="24"/>
          <w:szCs w:val="24"/>
        </w:rPr>
        <w:t>Гавел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</w:t>
      </w:r>
      <w:proofErr w:type="spellStart"/>
      <w:r w:rsidRPr="00F015F8">
        <w:rPr>
          <w:sz w:val="24"/>
          <w:szCs w:val="24"/>
        </w:rPr>
        <w:t>Желев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Чаушеску.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 К последствиям политики перестройки в СССР относится: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обострение межнациональных отношений;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милитаризация страны;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3. укрепление отношений </w:t>
      </w:r>
      <w:proofErr w:type="gramStart"/>
      <w:r w:rsidRPr="00F015F8">
        <w:rPr>
          <w:sz w:val="24"/>
          <w:szCs w:val="24"/>
        </w:rPr>
        <w:t>центральной</w:t>
      </w:r>
      <w:proofErr w:type="gramEnd"/>
      <w:r w:rsidRPr="00F015F8">
        <w:rPr>
          <w:sz w:val="24"/>
          <w:szCs w:val="24"/>
        </w:rPr>
        <w:t xml:space="preserve"> и республиканских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подъем промышленного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 Какой ряд дат связан с успехами СССР в освоении космоса?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1945г., 1953г., 1964г.;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1965г., 1977г., 1982г.;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1969г., 1979г., 1989г.;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1957г., 1961г.. 1975г.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19. </w:t>
      </w:r>
      <w:proofErr w:type="gramStart"/>
      <w:r w:rsidRPr="00F015F8">
        <w:rPr>
          <w:b/>
          <w:sz w:val="24"/>
          <w:szCs w:val="24"/>
        </w:rPr>
        <w:t>Государство</w:t>
      </w:r>
      <w:proofErr w:type="gramEnd"/>
      <w:r w:rsidRPr="00F015F8">
        <w:rPr>
          <w:b/>
          <w:sz w:val="24"/>
          <w:szCs w:val="24"/>
        </w:rPr>
        <w:t xml:space="preserve"> вошедшее в Варшавский договор: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1. Франция;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Бельгия;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Венгрия;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Греция.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РУКОВОДИТЕЛИ                                                    ПЕРИОДЫ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М.С. Горбачев                                     1) 1953-1964гг.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Б) Л.И. Брежнев                                        2) 1964-1982гг.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Ю.В. Андропов                                    3) 1982-1984гг.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Н.С. Хрущев                                         4) 1985-1991гг.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                       5) 1991-2000гг.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консерватизм;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тоталитаризм;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плюрализм.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«Доктрина ограниченного суверенитета» соцстран была сформулирована: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И.В. Сталиным;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Н.С. Хрущевым;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Л"/>
        </w:smartTagPr>
        <w:r w:rsidRPr="00F015F8">
          <w:rPr>
            <w:sz w:val="24"/>
            <w:szCs w:val="24"/>
          </w:rPr>
          <w:t>3. Л</w:t>
        </w:r>
      </w:smartTag>
      <w:r w:rsidRPr="00F015F8">
        <w:rPr>
          <w:sz w:val="24"/>
          <w:szCs w:val="24"/>
        </w:rPr>
        <w:t>.И. Брежневым;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Ю.В. Андроповым.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Какие преобразования государственно-политической системы СССР произошли в период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выборов на альтернативной основе;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образование Государственной думы;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образование ряда новых политических партий;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создание Совета Федерации;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учреждение съезда народных депутатов;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образование Совета Министров.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24.Какая черта характеризовала экономику СССР в 1960-е- 1980-х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первоочередное развитие легкой промышленности;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преимущественное финансирование ВПК;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возникновение частных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интенсивный характер развития экономики.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«новый мировой порядок»;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«ядерный щит»;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«невидимый фронт»;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«железный занавес».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Pr="00F015F8">
        <w:rPr>
          <w:b/>
          <w:sz w:val="24"/>
          <w:szCs w:val="24"/>
        </w:rPr>
        <w:t>Вариант 2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1962 году советские ракеты были размещены: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в Чехословакии;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 ГДР;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на Кубе;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 Венгрии.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2. Советск</w:t>
      </w:r>
      <w:proofErr w:type="gramStart"/>
      <w:r w:rsidRPr="00F015F8">
        <w:rPr>
          <w:b/>
          <w:sz w:val="24"/>
          <w:szCs w:val="24"/>
        </w:rPr>
        <w:t>о-</w:t>
      </w:r>
      <w:proofErr w:type="gramEnd"/>
      <w:r w:rsidRPr="00F015F8">
        <w:rPr>
          <w:b/>
          <w:sz w:val="24"/>
          <w:szCs w:val="24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1. Л"/>
        </w:smartTagPr>
        <w:r w:rsidRPr="00F015F8">
          <w:rPr>
            <w:sz w:val="24"/>
            <w:szCs w:val="24"/>
          </w:rPr>
          <w:t>1. Л</w:t>
        </w:r>
      </w:smartTag>
      <w:r w:rsidRPr="00F015F8">
        <w:rPr>
          <w:sz w:val="24"/>
          <w:szCs w:val="24"/>
        </w:rPr>
        <w:t>.И. Брежнев и Р. Никсон;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И.В. Сталин и Г. Трумэн;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Н.С. Хрущев и Д. Кеннеди;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4. М"/>
        </w:smartTagPr>
        <w:r w:rsidRPr="00F015F8">
          <w:rPr>
            <w:sz w:val="24"/>
            <w:szCs w:val="24"/>
          </w:rPr>
          <w:t>4. М</w:t>
        </w:r>
      </w:smartTag>
      <w:r w:rsidRPr="00F015F8">
        <w:rPr>
          <w:sz w:val="24"/>
          <w:szCs w:val="24"/>
        </w:rPr>
        <w:t>.С. Горбачев и Р. Рейган.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 В 1951-1964 гг. Великобританией правили: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лейбористы;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либералы;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консерваторы;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неоконсерваторы.</w:t>
      </w:r>
    </w:p>
    <w:p w:rsidR="00DA7D28" w:rsidRPr="00F015F8" w:rsidRDefault="00DA7D28" w:rsidP="00DA7D28">
      <w:pPr>
        <w:rPr>
          <w:b/>
          <w:sz w:val="24"/>
          <w:szCs w:val="24"/>
        </w:rPr>
      </w:pP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Берлинская стена была возведена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1960г.;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1961г.;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1963г.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В марте 1985г. на пост Генерального секретаря ЦК КПСС был избран: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Горбачев;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Черненко;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Рыжков;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Ельцин.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Когда было образовано государство Израиль?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1946г.;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1947г.;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1948г.;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1949г.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Массовые выступления рабочих в г. Новочеркасске произошли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1953г.;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1962г.;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1977г.;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Какое новое положение было включено в Конституцию СССР, принятую в 1977г.?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осуждение культа личности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построение за двадцать лет коммунистического общества;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введение принципа разделения властей;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построение в СССР развитого социализма.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Что из перечисленного относится к причинам разрядки международной напряженности в 1970-е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испытание первой атомной бомбы в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осознание руководителями мировых держав опасности для мира в ядерный век даже обычной войны;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ликвидация ОВД;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возможность перерастания локальных войн в конфликт между военн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политическими блоками;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установление стратегического паритета между СССР и США в ядерном вооружении;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вывод советских войск из Афганистана.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11. Что из названного относилось к причинам возникновения забастовочного движения в СССР в конце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проведение радикальной экономической реформы;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введение уголовного наказания за опоздания на работу;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тяжелые условия жизни и труда рабочих;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4. создание системы территориальных совнархозов</w:t>
      </w:r>
      <w:r w:rsidRPr="00F015F8">
        <w:rPr>
          <w:b/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В какой стране, в связи с кризисом, к власти пришел де Голль?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Италии;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Франции;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Марокко;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4. </w:t>
      </w:r>
      <w:proofErr w:type="gramStart"/>
      <w:r w:rsidRPr="00F015F8">
        <w:rPr>
          <w:sz w:val="24"/>
          <w:szCs w:val="24"/>
        </w:rPr>
        <w:t>Тунисе</w:t>
      </w:r>
      <w:proofErr w:type="gramEnd"/>
      <w:r w:rsidRPr="00F015F8">
        <w:rPr>
          <w:sz w:val="24"/>
          <w:szCs w:val="24"/>
        </w:rPr>
        <w:t>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Одним из последствий реформы политической системы в СССР в период перестройки было: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принятие новой редакции программы КПСС;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возрождение многопартийности;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принятие новой Конституции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заключение обновленного Союзного договора.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1. </w:t>
      </w:r>
      <w:proofErr w:type="spellStart"/>
      <w:r w:rsidRPr="00F015F8">
        <w:rPr>
          <w:sz w:val="24"/>
          <w:szCs w:val="24"/>
        </w:rPr>
        <w:t>монополярной</w:t>
      </w:r>
      <w:proofErr w:type="spellEnd"/>
      <w:r w:rsidRPr="00F015F8">
        <w:rPr>
          <w:sz w:val="24"/>
          <w:szCs w:val="24"/>
        </w:rPr>
        <w:t>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глобальной;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биполярной;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интернациональной.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планировать темпы роста производительности труда;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самостоятельно продавать продукцию за рубеж;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устанавливать размеры заработной платы;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отказываться от централизованного планирования;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относительно свободно распоряжаться прибылью;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сдавать в аренду производственные помещения.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черты из </w:t>
      </w:r>
      <w:proofErr w:type="gramStart"/>
      <w:r w:rsidRPr="00F015F8">
        <w:rPr>
          <w:b/>
          <w:sz w:val="24"/>
          <w:szCs w:val="24"/>
        </w:rPr>
        <w:t>перечисленных</w:t>
      </w:r>
      <w:proofErr w:type="gramEnd"/>
      <w:r w:rsidRPr="00F015F8">
        <w:rPr>
          <w:b/>
          <w:sz w:val="24"/>
          <w:szCs w:val="24"/>
        </w:rPr>
        <w:t xml:space="preserve"> характеризовали политическую систему СССР в 1970-е-середине 1980-х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отказ от критики культа личности И.В. Сталина;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отсутствие оппозиционных настроений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рост и укрепление партийного аппарата;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ослабление руководящей роли КПСС в обществе;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5. стремление сохранить политическую стабильность;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6. отказ от жесткого идеологического контроля в сфере культуры.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 «Отцом разрядки» называют: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К. Аденауэра;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В. Брандта;</w:t>
      </w:r>
    </w:p>
    <w:p w:rsidR="00DA7D28" w:rsidRPr="00F015F8" w:rsidRDefault="00DA7D28" w:rsidP="00DA7D28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3. Г"/>
        </w:smartTagPr>
        <w:r w:rsidRPr="00F015F8">
          <w:rPr>
            <w:sz w:val="24"/>
            <w:szCs w:val="24"/>
          </w:rPr>
          <w:t>3. Г</w:t>
        </w:r>
      </w:smartTag>
      <w:r w:rsidRPr="00F015F8">
        <w:rPr>
          <w:sz w:val="24"/>
          <w:szCs w:val="24"/>
        </w:rPr>
        <w:t>. Коля;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Дж. Картера.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 Подготовленный в 1991г. в Нов</w:t>
      </w:r>
      <w:proofErr w:type="gramStart"/>
      <w:r w:rsidRPr="00F015F8">
        <w:rPr>
          <w:b/>
          <w:sz w:val="24"/>
          <w:szCs w:val="24"/>
        </w:rPr>
        <w:t>о-</w:t>
      </w:r>
      <w:proofErr w:type="gramEnd"/>
      <w:r w:rsidRPr="00F015F8">
        <w:rPr>
          <w:b/>
          <w:sz w:val="24"/>
          <w:szCs w:val="24"/>
        </w:rPr>
        <w:t xml:space="preserve"> Огареве проект обновленного Союзного договора предполагал: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увеличение прав союзных республик;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усиление центральной власти;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передачу всех полномочий в совместное ведение;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утверждение русского языка как общегосударственного.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Какая мера не была предпринята правительством М. Тэтчер: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приватизация государственных предприятий;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приватизация муниципального жилья;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«антипрофсоюзная» политика;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4. увеличение государственных дотаций на социальные нужды.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ДАТЫ                                                                СОБЫТИЯ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А) 1953г.                          1) отстранение Н.С. Хрущева от власти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1964г.                          2) избрание Ю.В. Андропова </w:t>
      </w:r>
      <w:proofErr w:type="gramStart"/>
      <w:r w:rsidRPr="00F015F8">
        <w:rPr>
          <w:sz w:val="24"/>
          <w:szCs w:val="24"/>
        </w:rPr>
        <w:t>Генеральным</w:t>
      </w:r>
      <w:proofErr w:type="gramEnd"/>
      <w:r w:rsidRPr="00F015F8">
        <w:rPr>
          <w:sz w:val="24"/>
          <w:szCs w:val="24"/>
        </w:rPr>
        <w:t xml:space="preserve">  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секретарем ЦК КПСС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В) 1982г.                          3) заявление Президента М.С. Горбачева об отставке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Г) 1991г.                          4) смерть И.В. Сталина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5) утверждение В.С. Черномырдина в должности 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                                       премьер- министра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21. Демонстрация </w:t>
      </w:r>
      <w:proofErr w:type="gramStart"/>
      <w:r w:rsidRPr="00F015F8">
        <w:rPr>
          <w:b/>
          <w:sz w:val="24"/>
          <w:szCs w:val="24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015F8">
        <w:rPr>
          <w:b/>
          <w:sz w:val="24"/>
          <w:szCs w:val="24"/>
        </w:rPr>
        <w:t xml:space="preserve"> произошла в: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1950г.;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1956г.;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1968г.;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1982г.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 Попытка отстранить от власти Президента СССР М.С. Горбачева в 1991г. была предпринята: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Президентом России Б.Н. Ельциным;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членами ГКЧП;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Верховным Советом СССР;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Верховным Судом СССР.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 Какое изменение произошло в международных отношениях после распада СССР?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сокращение числа стра</w:t>
      </w:r>
      <w:proofErr w:type="gramStart"/>
      <w:r w:rsidRPr="00F015F8">
        <w:rPr>
          <w:sz w:val="24"/>
          <w:szCs w:val="24"/>
        </w:rPr>
        <w:t>н-</w:t>
      </w:r>
      <w:proofErr w:type="gramEnd"/>
      <w:r w:rsidRPr="00F015F8">
        <w:rPr>
          <w:sz w:val="24"/>
          <w:szCs w:val="24"/>
        </w:rPr>
        <w:t xml:space="preserve"> членов блока НАТО;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выход РФ из Организации Объединенных Наций;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превращение США в единственную сверхдержаву мира;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ухудшение отношений РФ со странами Азиатск</w:t>
      </w:r>
      <w:proofErr w:type="gramStart"/>
      <w:r w:rsidRPr="00F015F8">
        <w:rPr>
          <w:sz w:val="24"/>
          <w:szCs w:val="24"/>
        </w:rPr>
        <w:t>о-</w:t>
      </w:r>
      <w:proofErr w:type="gramEnd"/>
      <w:r w:rsidRPr="00F015F8">
        <w:rPr>
          <w:sz w:val="24"/>
          <w:szCs w:val="24"/>
        </w:rPr>
        <w:t xml:space="preserve"> Тихоокеанского региона.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24. Что из перечисленного характеризовало экономику СССР в 1960-1964 гг.?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деятельность совнархозов;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существование акционерных банков;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свободное хождение иностранной валюты;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частная собственность на средства производства.</w:t>
      </w:r>
    </w:p>
    <w:p w:rsidR="00DA7D28" w:rsidRPr="00F015F8" w:rsidRDefault="00DA7D28" w:rsidP="00DA7D2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Какое понятие относится к периоду проведения в СССР политики перестройки?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1. идеологический диктат;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2. децентрализация;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3. чековая приватизация;</w:t>
      </w:r>
    </w:p>
    <w:p w:rsidR="00DA7D28" w:rsidRPr="00F015F8" w:rsidRDefault="00DA7D28" w:rsidP="00DA7D28">
      <w:pPr>
        <w:rPr>
          <w:sz w:val="24"/>
          <w:szCs w:val="24"/>
        </w:rPr>
      </w:pPr>
      <w:r w:rsidRPr="00F015F8">
        <w:rPr>
          <w:sz w:val="24"/>
          <w:szCs w:val="24"/>
        </w:rPr>
        <w:t>4. культурная революция.</w:t>
      </w:r>
    </w:p>
    <w:p w:rsidR="00DA7D28" w:rsidRDefault="00DA7D28" w:rsidP="00DA7D28">
      <w:pPr>
        <w:rPr>
          <w:b/>
          <w:sz w:val="24"/>
          <w:szCs w:val="24"/>
        </w:rPr>
      </w:pPr>
    </w:p>
    <w:p w:rsidR="005B6EAB" w:rsidRPr="000567E1" w:rsidRDefault="000567E1" w:rsidP="000567E1">
      <w:pPr>
        <w:ind w:left="-540" w:firstLine="7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Тест №2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5B6EAB" w:rsidRPr="00604DCA">
        <w:rPr>
          <w:b/>
          <w:bCs/>
          <w:sz w:val="24"/>
          <w:szCs w:val="24"/>
        </w:rPr>
        <w:t>СССР в середине 1940-х — середине 1950-х гг.</w:t>
      </w:r>
      <w:r>
        <w:rPr>
          <w:b/>
          <w:bCs/>
          <w:sz w:val="24"/>
          <w:szCs w:val="24"/>
        </w:rPr>
        <w:t xml:space="preserve"> »</w:t>
      </w:r>
    </w:p>
    <w:p w:rsidR="005B6EAB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 xml:space="preserve">                                                     </w:t>
      </w:r>
      <w:r>
        <w:rPr>
          <w:b/>
          <w:bCs/>
          <w:sz w:val="24"/>
          <w:szCs w:val="24"/>
        </w:rPr>
        <w:t xml:space="preserve">                 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</w:t>
      </w:r>
      <w:r w:rsidRPr="00604DCA">
        <w:rPr>
          <w:b/>
          <w:bCs/>
          <w:sz w:val="24"/>
          <w:szCs w:val="24"/>
        </w:rPr>
        <w:t>ВАРИАНТ 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Выберите правильный ответ.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1. Для восстановления промышленности  СССР после войны использовались: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иностранные кредиты;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помощь США по “плану Маршалла”;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перекачка средств из деревни в город;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 помощь ООН.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2. Одной из причин быстрого восстановления хозяйства было: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ослабление напряженности в международных отношениях;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вложение западных капиталов;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использование труда немецких военнопленных и заключенных ГУЛАГа;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разрешение создавать мелкие частные предприятия в легкой промышленности.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lastRenderedPageBreak/>
        <w:t xml:space="preserve">3. Ответственность за начало “холодной войны” лежит </w:t>
      </w:r>
      <w:proofErr w:type="gramStart"/>
      <w:r w:rsidRPr="00604DCA">
        <w:rPr>
          <w:b/>
          <w:bCs/>
          <w:sz w:val="24"/>
          <w:szCs w:val="24"/>
        </w:rPr>
        <w:t>на</w:t>
      </w:r>
      <w:proofErr w:type="gramEnd"/>
      <w:r w:rsidRPr="00604DCA">
        <w:rPr>
          <w:b/>
          <w:bCs/>
          <w:sz w:val="24"/>
          <w:szCs w:val="24"/>
        </w:rPr>
        <w:t>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 США; 3) и США, и СССР;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 СССР; 4) странах Западной Европы.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4. Основная причина перехода к освоению целины в 50-е годы: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стремление к интенсивному ведению сельского хозяйства;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попытка вернуть землю в собственность крестьян;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3) увеличение сбора зерна для экспорта;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4) попытка перехода к крупному фермерскому хозяйству.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5. Начало “холодной войны” связывают с именем: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И.В. Сталина, У. Черчилля;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Ф. Рузвельта;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Н.С. Хрущева;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Л.И. Брежнева.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6. Одной из важных причин быстрого восстановления народного хозяйства после войны было использование: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чрезвычайных мер при организации труда;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иностранной помощи;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преимуществ научно-технического прогресса;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опыта стран рыночной экономики.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7. Важнейшее мероприятие в экономике 50-х годов: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освоение целинных земель;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 xml:space="preserve">строительство </w:t>
      </w:r>
      <w:proofErr w:type="spellStart"/>
      <w:r w:rsidRPr="00604DCA">
        <w:rPr>
          <w:sz w:val="24"/>
          <w:szCs w:val="24"/>
        </w:rPr>
        <w:t>Беломоро</w:t>
      </w:r>
      <w:proofErr w:type="spellEnd"/>
      <w:r w:rsidRPr="00604DCA">
        <w:rPr>
          <w:sz w:val="24"/>
          <w:szCs w:val="24"/>
        </w:rPr>
        <w:t>-Балтийского канала;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строительство Днепрогэс;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604DCA">
        <w:rPr>
          <w:sz w:val="24"/>
          <w:szCs w:val="24"/>
        </w:rPr>
        <w:t>начало промышленного освоения Кузбасса.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8. Людей, вернувшихся домой из фашистского плена: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604DCA">
        <w:rPr>
          <w:sz w:val="24"/>
          <w:szCs w:val="24"/>
        </w:rPr>
        <w:t>принудительно посылали работать в деревню;</w:t>
      </w:r>
    </w:p>
    <w:p w:rsidR="005B6EAB" w:rsidRPr="00604DCA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604DCA">
        <w:rPr>
          <w:sz w:val="24"/>
          <w:szCs w:val="24"/>
        </w:rPr>
        <w:t>посылали в концлагеря или в ссылку;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604DCA">
        <w:rPr>
          <w:sz w:val="24"/>
          <w:szCs w:val="24"/>
        </w:rPr>
        <w:t>высылали за рубеж;</w:t>
      </w:r>
    </w:p>
    <w:p w:rsidR="005B6EAB" w:rsidRPr="00526F23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526F23">
        <w:rPr>
          <w:sz w:val="24"/>
          <w:szCs w:val="24"/>
        </w:rPr>
        <w:t>лишали права жить в крупных городах.</w:t>
      </w:r>
    </w:p>
    <w:p w:rsidR="005B6EAB" w:rsidRPr="00604DCA" w:rsidRDefault="005B6EAB" w:rsidP="005B6EAB">
      <w:pPr>
        <w:rPr>
          <w:b/>
          <w:bCs/>
          <w:sz w:val="24"/>
          <w:szCs w:val="24"/>
        </w:rPr>
      </w:pPr>
      <w:r w:rsidRPr="00604DCA">
        <w:rPr>
          <w:b/>
          <w:bCs/>
          <w:sz w:val="24"/>
          <w:szCs w:val="24"/>
        </w:rPr>
        <w:t>9. Варшавский договор был подписан: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1) в 1945 г.; 3) в 1955 г.;</w:t>
      </w:r>
    </w:p>
    <w:p w:rsidR="005B6EAB" w:rsidRPr="00604DCA" w:rsidRDefault="005B6EAB" w:rsidP="005B6EAB">
      <w:pPr>
        <w:rPr>
          <w:sz w:val="24"/>
          <w:szCs w:val="24"/>
        </w:rPr>
      </w:pPr>
      <w:r w:rsidRPr="00604DCA">
        <w:rPr>
          <w:sz w:val="24"/>
          <w:szCs w:val="24"/>
        </w:rPr>
        <w:t>2) в 1949 г.; 4) в 1956 г.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>10.</w:t>
      </w:r>
      <w:r>
        <w:rPr>
          <w:b/>
          <w:sz w:val="24"/>
          <w:szCs w:val="24"/>
        </w:rPr>
        <w:t xml:space="preserve">  </w:t>
      </w:r>
      <w:r w:rsidRPr="00604DCA">
        <w:rPr>
          <w:b/>
          <w:sz w:val="24"/>
          <w:szCs w:val="24"/>
        </w:rPr>
        <w:t xml:space="preserve">Репрессии </w:t>
      </w:r>
      <w:proofErr w:type="gramStart"/>
      <w:r w:rsidRPr="00604DCA">
        <w:rPr>
          <w:b/>
          <w:sz w:val="24"/>
          <w:szCs w:val="24"/>
        </w:rPr>
        <w:t>–э</w:t>
      </w:r>
      <w:proofErr w:type="gramEnd"/>
      <w:r w:rsidRPr="00604DCA">
        <w:rPr>
          <w:b/>
          <w:sz w:val="24"/>
          <w:szCs w:val="24"/>
        </w:rPr>
        <w:t xml:space="preserve">то </w:t>
      </w:r>
    </w:p>
    <w:p w:rsidR="005B6EAB" w:rsidRPr="00604DCA" w:rsidRDefault="005B6EAB" w:rsidP="005B6EAB">
      <w:pPr>
        <w:rPr>
          <w:b/>
          <w:sz w:val="24"/>
          <w:szCs w:val="24"/>
        </w:rPr>
      </w:pPr>
      <w:r w:rsidRPr="00604DCA">
        <w:rPr>
          <w:b/>
          <w:sz w:val="24"/>
          <w:szCs w:val="24"/>
        </w:rPr>
        <w:t xml:space="preserve">     «Ленинградское дело»(1949г.)- это</w:t>
      </w:r>
    </w:p>
    <w:p w:rsidR="005B6EAB" w:rsidRPr="00604DCA" w:rsidRDefault="005B6EAB" w:rsidP="005B6EAB">
      <w:pPr>
        <w:spacing w:before="100" w:beforeAutospacing="1"/>
        <w:rPr>
          <w:b/>
          <w:bCs/>
          <w:sz w:val="24"/>
          <w:szCs w:val="24"/>
        </w:rPr>
      </w:pPr>
    </w:p>
    <w:p w:rsidR="005B6EAB" w:rsidRPr="00D07E5C" w:rsidRDefault="000567E1" w:rsidP="000567E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</w:t>
      </w:r>
      <w:r w:rsidR="005B6EAB" w:rsidRPr="00D07E5C">
        <w:rPr>
          <w:b/>
          <w:bCs/>
          <w:sz w:val="24"/>
          <w:szCs w:val="24"/>
        </w:rPr>
        <w:t>ВАРИАНТ II</w:t>
      </w:r>
    </w:p>
    <w:p w:rsidR="005B6EAB" w:rsidRDefault="005B6EAB" w:rsidP="005B6EAB">
      <w:pPr>
        <w:rPr>
          <w:b/>
          <w:bCs/>
          <w:sz w:val="24"/>
          <w:szCs w:val="24"/>
        </w:rPr>
      </w:pP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Выберите правильный ответ.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1. В ходе послевоенного восстановления экономики главное внимание уделялось: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легкой и пищевой промышленности;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сельскому хозяйству;</w:t>
      </w:r>
    </w:p>
    <w:p w:rsidR="005B6EAB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повышению заработной платы трудящимся;</w:t>
      </w:r>
    </w:p>
    <w:p w:rsidR="005B6EAB" w:rsidRPr="00B67951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B67951">
        <w:rPr>
          <w:sz w:val="24"/>
          <w:szCs w:val="24"/>
        </w:rPr>
        <w:t>тяжелой промышленности.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2. В первые послевоенные годы в СССР была проведена: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отмена карточек;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приватизация собственности;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3) ликвидация частных крестьянских хозяйств;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4) коллективизация хозяйств Центра России.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3. Укажите год первого испытания атомной бомбы в СССР: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1) 1945; 3) 1949;</w:t>
      </w:r>
    </w:p>
    <w:p w:rsidR="005B6EAB" w:rsidRPr="00D07E5C" w:rsidRDefault="005B6EAB" w:rsidP="005B6EAB">
      <w:pPr>
        <w:rPr>
          <w:sz w:val="24"/>
          <w:szCs w:val="24"/>
        </w:rPr>
      </w:pPr>
      <w:r w:rsidRPr="00D07E5C">
        <w:rPr>
          <w:sz w:val="24"/>
          <w:szCs w:val="24"/>
        </w:rPr>
        <w:t>2) 1947; 4) 1951.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4. В рамках социальной политики И.В. Сталина в конце 1940-х — начале 1950-х гг. не происходит: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Pr="00D07E5C">
        <w:rPr>
          <w:sz w:val="24"/>
          <w:szCs w:val="24"/>
        </w:rPr>
        <w:t>отмены всех сверхурочных работ;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удлинения рабочей недели;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повышения налогов от продаж на рынке;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принудительной сдачи личного скота государству.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5. Понятие “</w:t>
      </w:r>
      <w:proofErr w:type="spellStart"/>
      <w:r w:rsidRPr="00D07E5C">
        <w:rPr>
          <w:b/>
          <w:bCs/>
          <w:sz w:val="24"/>
          <w:szCs w:val="24"/>
        </w:rPr>
        <w:t>сталинизация</w:t>
      </w:r>
      <w:proofErr w:type="spellEnd"/>
      <w:r w:rsidRPr="00D07E5C">
        <w:rPr>
          <w:b/>
          <w:bCs/>
          <w:sz w:val="24"/>
          <w:szCs w:val="24"/>
        </w:rPr>
        <w:t>” означает укрепление: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культа личности Сталина, его склонности к террору и его идейное оправдание;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роли Коммунистической партии в обществе;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демократических черт советского государства;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свободы личности в обществе.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6. В ходе послевоенного восстановления народного хозяйства приоритетной была: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легкая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тяжелая промышленность;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культура;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наука и образование.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7. Освоение целины в 1950-е годы проходило: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в Узбекистане;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в Казахстане;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в Таджикистане;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в Киргизии.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8. Внешнеполитическое положение СССР в 1945–1953 гг. характеризует: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разрядка международной напряженности;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“холодная война”;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интеграция в европейские организации;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>участие в мировой войне.</w:t>
      </w:r>
    </w:p>
    <w:p w:rsidR="005B6EAB" w:rsidRPr="00D07E5C" w:rsidRDefault="005B6EAB" w:rsidP="005B6EAB">
      <w:pPr>
        <w:rPr>
          <w:b/>
          <w:bCs/>
          <w:sz w:val="24"/>
          <w:szCs w:val="24"/>
        </w:rPr>
      </w:pPr>
      <w:r w:rsidRPr="00D07E5C">
        <w:rPr>
          <w:b/>
          <w:bCs/>
          <w:sz w:val="24"/>
          <w:szCs w:val="24"/>
        </w:rPr>
        <w:t>9. В 1945 г. ядерное оружие было только: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Pr="00D07E5C">
        <w:rPr>
          <w:sz w:val="24"/>
          <w:szCs w:val="24"/>
        </w:rPr>
        <w:t>у СССР;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D07E5C">
        <w:rPr>
          <w:sz w:val="24"/>
          <w:szCs w:val="24"/>
        </w:rPr>
        <w:t>у США;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D07E5C">
        <w:rPr>
          <w:sz w:val="24"/>
          <w:szCs w:val="24"/>
        </w:rPr>
        <w:t>у ФРГ;</w:t>
      </w:r>
    </w:p>
    <w:p w:rsidR="005B6EAB" w:rsidRPr="00D07E5C" w:rsidRDefault="005B6EAB" w:rsidP="005B6EAB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Pr="00D07E5C">
        <w:rPr>
          <w:sz w:val="24"/>
          <w:szCs w:val="24"/>
        </w:rPr>
        <w:t xml:space="preserve">у Японии.    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10. </w:t>
      </w:r>
      <w:r>
        <w:rPr>
          <w:b/>
          <w:sz w:val="24"/>
          <w:szCs w:val="24"/>
        </w:rPr>
        <w:t xml:space="preserve">  </w:t>
      </w:r>
      <w:r w:rsidRPr="00D07E5C">
        <w:rPr>
          <w:b/>
          <w:sz w:val="24"/>
          <w:szCs w:val="24"/>
        </w:rPr>
        <w:t xml:space="preserve">Репрессии </w:t>
      </w:r>
      <w:proofErr w:type="gramStart"/>
      <w:r w:rsidRPr="00D07E5C">
        <w:rPr>
          <w:b/>
          <w:sz w:val="24"/>
          <w:szCs w:val="24"/>
        </w:rPr>
        <w:t>–э</w:t>
      </w:r>
      <w:proofErr w:type="gramEnd"/>
      <w:r w:rsidRPr="00D07E5C">
        <w:rPr>
          <w:b/>
          <w:sz w:val="24"/>
          <w:szCs w:val="24"/>
        </w:rPr>
        <w:t>то</w:t>
      </w:r>
    </w:p>
    <w:p w:rsidR="005B6EAB" w:rsidRPr="00D07E5C" w:rsidRDefault="005B6EAB" w:rsidP="005B6EAB">
      <w:pPr>
        <w:rPr>
          <w:b/>
          <w:sz w:val="24"/>
          <w:szCs w:val="24"/>
        </w:rPr>
      </w:pPr>
      <w:r w:rsidRPr="00D07E5C">
        <w:rPr>
          <w:b/>
          <w:sz w:val="24"/>
          <w:szCs w:val="24"/>
        </w:rPr>
        <w:t xml:space="preserve">      «Дело врачей»(1952 г.)- это</w:t>
      </w:r>
    </w:p>
    <w:p w:rsidR="005B6EAB" w:rsidRPr="006A4972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Pr="006A4972">
        <w:rPr>
          <w:b/>
          <w:bCs/>
          <w:sz w:val="24"/>
          <w:szCs w:val="24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1–3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9–3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</w:p>
        </w:tc>
      </w:tr>
      <w:tr w:rsidR="000567E1" w:rsidRPr="006A4972" w:rsidTr="000567E1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>1–4</w:t>
            </w:r>
            <w:r w:rsidRPr="006A49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5–1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A4972">
              <w:rPr>
                <w:b/>
                <w:bCs/>
                <w:sz w:val="24"/>
                <w:szCs w:val="24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9–2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7E1" w:rsidRPr="006A4972" w:rsidRDefault="000567E1" w:rsidP="000567E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10–</w:t>
            </w:r>
            <w:r w:rsidRPr="006A4972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B6EAB" w:rsidRDefault="005B6EAB" w:rsidP="005B6EAB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EE7468" w:rsidRPr="00F03278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      </w:t>
      </w:r>
      <w:r w:rsidR="001F32C7">
        <w:rPr>
          <w:b/>
          <w:sz w:val="24"/>
          <w:szCs w:val="24"/>
          <w:u w:val="single"/>
        </w:rPr>
        <w:t xml:space="preserve">Тест №3 </w:t>
      </w:r>
      <w:r w:rsidR="001F32C7" w:rsidRPr="00F015F8">
        <w:rPr>
          <w:b/>
          <w:sz w:val="24"/>
          <w:szCs w:val="24"/>
        </w:rPr>
        <w:t>по теме</w:t>
      </w:r>
      <w:proofErr w:type="gramStart"/>
      <w:r w:rsidRPr="00F03278">
        <w:rPr>
          <w:b/>
          <w:bCs/>
          <w:sz w:val="24"/>
          <w:szCs w:val="24"/>
        </w:rPr>
        <w:t xml:space="preserve"> </w:t>
      </w:r>
      <w:r w:rsidR="001F32C7">
        <w:rPr>
          <w:b/>
          <w:bCs/>
          <w:sz w:val="24"/>
          <w:szCs w:val="24"/>
        </w:rPr>
        <w:t>:</w:t>
      </w:r>
      <w:proofErr w:type="gramEnd"/>
      <w:r w:rsidRPr="000736A1">
        <w:rPr>
          <w:b/>
          <w:bCs/>
          <w:sz w:val="24"/>
          <w:szCs w:val="24"/>
        </w:rPr>
        <w:t xml:space="preserve"> «Перестройка в СССР» </w:t>
      </w:r>
    </w:p>
    <w:p w:rsidR="00EE7468" w:rsidRPr="001F32C7" w:rsidRDefault="00EE7468" w:rsidP="00EE7468">
      <w:pPr>
        <w:spacing w:line="360" w:lineRule="auto"/>
        <w:outlineLvl w:val="2"/>
        <w:rPr>
          <w:b/>
          <w:bCs/>
          <w:sz w:val="24"/>
          <w:szCs w:val="24"/>
        </w:rPr>
      </w:pPr>
      <w:r w:rsidRPr="001F32C7">
        <w:rPr>
          <w:b/>
          <w:sz w:val="24"/>
          <w:szCs w:val="24"/>
        </w:rPr>
        <w:t>1. Понятие «застой» связано с периодом, когда СССР руководил: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И.В.Сталин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Н.С.Хрущёв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Л.И.Брежнев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2. Программа освоения в СССР целинных и залежных земель была принята по инициативе: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lastRenderedPageBreak/>
        <w:t>А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Н</w:t>
      </w:r>
      <w:proofErr w:type="gramEnd"/>
      <w:r w:rsidRPr="0076344F">
        <w:rPr>
          <w:sz w:val="24"/>
          <w:szCs w:val="24"/>
        </w:rPr>
        <w:t>.С. Хрущева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Л</w:t>
      </w:r>
      <w:proofErr w:type="gramEnd"/>
      <w:r w:rsidRPr="0076344F">
        <w:rPr>
          <w:sz w:val="24"/>
          <w:szCs w:val="24"/>
        </w:rPr>
        <w:t>.И. Брежнева</w:t>
      </w:r>
    </w:p>
    <w:p w:rsidR="00EE7468" w:rsidRPr="0076344F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Ю</w:t>
      </w:r>
      <w:proofErr w:type="gramEnd"/>
      <w:r w:rsidRPr="0076344F">
        <w:rPr>
          <w:sz w:val="24"/>
          <w:szCs w:val="24"/>
        </w:rPr>
        <w:t>.В.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F03278">
        <w:rPr>
          <w:sz w:val="24"/>
          <w:szCs w:val="24"/>
        </w:rPr>
        <w:t>Г</w:t>
      </w:r>
      <w:proofErr w:type="gramStart"/>
      <w:r w:rsidRPr="00F03278">
        <w:rPr>
          <w:sz w:val="24"/>
          <w:szCs w:val="24"/>
        </w:rPr>
        <w:t>)</w:t>
      </w:r>
      <w:r w:rsidRPr="0076344F">
        <w:rPr>
          <w:sz w:val="24"/>
          <w:szCs w:val="24"/>
        </w:rPr>
        <w:t>М</w:t>
      </w:r>
      <w:proofErr w:type="gramEnd"/>
      <w:r w:rsidRPr="0076344F">
        <w:rPr>
          <w:sz w:val="24"/>
          <w:szCs w:val="24"/>
        </w:rPr>
        <w:t>.С. Горбачева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3. Основная причина перехода СССР к политике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резкое обострение международной обстановки</w:t>
      </w:r>
      <w:r w:rsidRPr="000736A1">
        <w:rPr>
          <w:sz w:val="24"/>
          <w:szCs w:val="24"/>
        </w:rPr>
        <w:br/>
        <w:t>Б) необходимость интенсивного освоения Сибири и Дальнего Востока</w:t>
      </w:r>
      <w:r w:rsidRPr="000736A1">
        <w:rPr>
          <w:sz w:val="24"/>
          <w:szCs w:val="24"/>
        </w:rPr>
        <w:br/>
        <w:t>В) затяжной экономический и политический кризис в стране</w:t>
      </w:r>
      <w:r w:rsidRPr="000736A1">
        <w:rPr>
          <w:sz w:val="24"/>
          <w:szCs w:val="24"/>
        </w:rPr>
        <w:br/>
        <w:t>Г) массовые выступления населения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>4. Понятия «перестройка», «ускорение», «гласность» связаны с политикой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</w:t>
      </w:r>
      <w:proofErr w:type="spellStart"/>
      <w:r w:rsidRPr="000736A1">
        <w:rPr>
          <w:sz w:val="24"/>
          <w:szCs w:val="24"/>
        </w:rPr>
        <w:t>Н.С.Хрущёва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Б) </w:t>
      </w:r>
      <w:proofErr w:type="spellStart"/>
      <w:r w:rsidRPr="000736A1">
        <w:rPr>
          <w:sz w:val="24"/>
          <w:szCs w:val="24"/>
        </w:rPr>
        <w:t>Л.И.Брежнева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В) </w:t>
      </w:r>
      <w:proofErr w:type="spellStart"/>
      <w:r w:rsidRPr="000736A1">
        <w:rPr>
          <w:sz w:val="24"/>
          <w:szCs w:val="24"/>
        </w:rPr>
        <w:t>Ю.В.Андропова</w:t>
      </w:r>
      <w:proofErr w:type="spellEnd"/>
      <w:r w:rsidRPr="000736A1">
        <w:rPr>
          <w:sz w:val="24"/>
          <w:szCs w:val="24"/>
        </w:rPr>
        <w:t xml:space="preserve"> </w:t>
      </w:r>
      <w:r w:rsidRPr="000736A1">
        <w:rPr>
          <w:sz w:val="24"/>
          <w:szCs w:val="24"/>
        </w:rPr>
        <w:br/>
        <w:t xml:space="preserve">Г) </w:t>
      </w:r>
      <w:proofErr w:type="spellStart"/>
      <w:r w:rsidRPr="000736A1">
        <w:rPr>
          <w:sz w:val="24"/>
          <w:szCs w:val="24"/>
        </w:rPr>
        <w:t>М.С.Горбачёва</w:t>
      </w:r>
      <w:proofErr w:type="spellEnd"/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5. </w:t>
      </w:r>
      <w:r w:rsidRPr="001F32C7">
        <w:rPr>
          <w:b/>
          <w:bCs/>
          <w:sz w:val="24"/>
          <w:szCs w:val="24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1F32C7">
        <w:rPr>
          <w:b/>
          <w:bCs/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>:</w:t>
      </w:r>
      <w:proofErr w:type="gramEnd"/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А) к последнему этапу  перестройки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</w:t>
      </w:r>
      <w:r w:rsidRPr="00160AD6">
        <w:rPr>
          <w:sz w:val="24"/>
          <w:szCs w:val="24"/>
        </w:rPr>
        <w:t xml:space="preserve"> к периоду экономичес</w:t>
      </w:r>
      <w:r w:rsidRPr="00F03278">
        <w:rPr>
          <w:sz w:val="24"/>
          <w:szCs w:val="24"/>
        </w:rPr>
        <w:t xml:space="preserve">кой реформы </w:t>
      </w:r>
      <w:proofErr w:type="gramStart"/>
      <w:r w:rsidRPr="00F03278">
        <w:rPr>
          <w:sz w:val="24"/>
          <w:szCs w:val="24"/>
        </w:rPr>
        <w:t>в начале</w:t>
      </w:r>
      <w:proofErr w:type="gramEnd"/>
      <w:r w:rsidRPr="00F03278">
        <w:rPr>
          <w:sz w:val="24"/>
          <w:szCs w:val="24"/>
        </w:rPr>
        <w:t xml:space="preserve"> 1990-х гг.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к начальному этапу перестройки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 xml:space="preserve">Г) </w:t>
      </w:r>
      <w:r w:rsidRPr="00160AD6">
        <w:rPr>
          <w:sz w:val="24"/>
          <w:szCs w:val="24"/>
        </w:rPr>
        <w:t>к периоду п</w:t>
      </w:r>
      <w:r w:rsidRPr="00F03278">
        <w:rPr>
          <w:sz w:val="24"/>
          <w:szCs w:val="24"/>
        </w:rPr>
        <w:t>ребывания у власти Ю. Андропова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6. Какие реформы политической системы относятся к периоду перестройки? </w:t>
      </w:r>
    </w:p>
    <w:p w:rsidR="00EE7468" w:rsidRPr="001F32C7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созыв съезда народных депутатов СССР </w:t>
      </w:r>
      <w:r w:rsidRPr="000736A1">
        <w:rPr>
          <w:sz w:val="24"/>
          <w:szCs w:val="24"/>
        </w:rPr>
        <w:br/>
        <w:t>Б) образование Государственной Думы</w:t>
      </w:r>
      <w:r w:rsidRPr="000736A1">
        <w:rPr>
          <w:sz w:val="24"/>
          <w:szCs w:val="24"/>
        </w:rPr>
        <w:br/>
        <w:t xml:space="preserve">В) введение поста Президента в стране </w:t>
      </w:r>
      <w:r w:rsidRPr="000736A1">
        <w:rPr>
          <w:sz w:val="24"/>
          <w:szCs w:val="24"/>
        </w:rPr>
        <w:br/>
        <w:t>Г) отмена 6-</w:t>
      </w:r>
      <w:r w:rsidR="001F32C7">
        <w:rPr>
          <w:sz w:val="24"/>
          <w:szCs w:val="24"/>
        </w:rPr>
        <w:t xml:space="preserve">й статьи Конституции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7. Найдите правильное высказывание: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>А) политические реформы в СССР привели к росту авторитета КПСС</w:t>
      </w:r>
      <w:r w:rsidRPr="000736A1">
        <w:rPr>
          <w:sz w:val="24"/>
          <w:szCs w:val="24"/>
        </w:rPr>
        <w:br/>
        <w:t>Б) в результате политических реформ КПСС потеряла монополию власти</w:t>
      </w:r>
      <w:r w:rsidRPr="000736A1">
        <w:rPr>
          <w:sz w:val="24"/>
          <w:szCs w:val="24"/>
        </w:rPr>
        <w:br/>
        <w:t xml:space="preserve">В) итогом политических реформ в СССР стало увеличение числа членов КПСС 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8. Когда произошёл взрыв на Чернобыльской АЭС? </w:t>
      </w:r>
    </w:p>
    <w:p w:rsidR="00EE7468" w:rsidRPr="000736A1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1985 г. </w:t>
      </w:r>
      <w:r w:rsidRPr="000736A1">
        <w:rPr>
          <w:sz w:val="24"/>
          <w:szCs w:val="24"/>
        </w:rPr>
        <w:br/>
        <w:t xml:space="preserve">Б) 1986 г. </w:t>
      </w:r>
      <w:r w:rsidRPr="000736A1">
        <w:rPr>
          <w:sz w:val="24"/>
          <w:szCs w:val="24"/>
        </w:rPr>
        <w:br/>
        <w:t>В) 1988 г.</w:t>
      </w:r>
    </w:p>
    <w:p w:rsidR="00EE7468" w:rsidRPr="001F32C7" w:rsidRDefault="00EE7468" w:rsidP="00EE7468">
      <w:pPr>
        <w:spacing w:line="360" w:lineRule="auto"/>
        <w:rPr>
          <w:b/>
          <w:sz w:val="24"/>
          <w:szCs w:val="24"/>
        </w:rPr>
      </w:pPr>
      <w:r w:rsidRPr="001F32C7">
        <w:rPr>
          <w:b/>
          <w:sz w:val="24"/>
          <w:szCs w:val="24"/>
        </w:rPr>
        <w:t xml:space="preserve">9. </w:t>
      </w:r>
      <w:proofErr w:type="spellStart"/>
      <w:r w:rsidRPr="001F32C7">
        <w:rPr>
          <w:b/>
          <w:sz w:val="24"/>
          <w:szCs w:val="24"/>
        </w:rPr>
        <w:t>М.С.Горбачёв</w:t>
      </w:r>
      <w:proofErr w:type="spellEnd"/>
      <w:r w:rsidRPr="001F32C7">
        <w:rPr>
          <w:b/>
          <w:sz w:val="24"/>
          <w:szCs w:val="24"/>
        </w:rPr>
        <w:t xml:space="preserve"> был избран Президентом</w:t>
      </w:r>
      <w:r w:rsidRPr="000736A1">
        <w:rPr>
          <w:sz w:val="24"/>
          <w:szCs w:val="24"/>
        </w:rPr>
        <w:t xml:space="preserve"> </w:t>
      </w:r>
      <w:r w:rsidRPr="001F32C7">
        <w:rPr>
          <w:b/>
          <w:sz w:val="24"/>
          <w:szCs w:val="24"/>
        </w:rPr>
        <w:t xml:space="preserve">СССР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0736A1">
        <w:rPr>
          <w:sz w:val="24"/>
          <w:szCs w:val="24"/>
        </w:rPr>
        <w:t xml:space="preserve">А) всенародным голосованием </w:t>
      </w:r>
      <w:r w:rsidRPr="000736A1">
        <w:rPr>
          <w:sz w:val="24"/>
          <w:szCs w:val="24"/>
        </w:rPr>
        <w:br/>
        <w:t>Б) съездом народных депутатов</w:t>
      </w:r>
      <w:r w:rsidRPr="000736A1">
        <w:rPr>
          <w:sz w:val="24"/>
          <w:szCs w:val="24"/>
        </w:rPr>
        <w:br/>
      </w:r>
      <w:r w:rsidRPr="000736A1">
        <w:rPr>
          <w:sz w:val="24"/>
          <w:szCs w:val="24"/>
        </w:rPr>
        <w:lastRenderedPageBreak/>
        <w:t xml:space="preserve">В) Пленумом ЦК КПСС </w:t>
      </w:r>
      <w:r w:rsidRPr="000736A1">
        <w:rPr>
          <w:sz w:val="24"/>
          <w:szCs w:val="24"/>
        </w:rPr>
        <w:br/>
        <w:t>Г) Государственной Думой</w:t>
      </w:r>
    </w:p>
    <w:p w:rsidR="00EE7468" w:rsidRPr="001F32C7" w:rsidRDefault="00EE7468" w:rsidP="00EE7468">
      <w:pPr>
        <w:spacing w:line="360" w:lineRule="auto"/>
        <w:rPr>
          <w:b/>
          <w:bCs/>
          <w:sz w:val="24"/>
          <w:szCs w:val="24"/>
        </w:rPr>
      </w:pPr>
      <w:r w:rsidRPr="001F32C7">
        <w:rPr>
          <w:b/>
          <w:bCs/>
          <w:sz w:val="24"/>
          <w:szCs w:val="24"/>
        </w:rPr>
        <w:t>10. Какое событие относится к периоду перестройки</w:t>
      </w:r>
      <w:proofErr w:type="gramStart"/>
      <w:r w:rsidRPr="001F32C7">
        <w:rPr>
          <w:b/>
          <w:bCs/>
          <w:sz w:val="24"/>
          <w:szCs w:val="24"/>
        </w:rPr>
        <w:t xml:space="preserve"> :</w:t>
      </w:r>
      <w:proofErr w:type="gramEnd"/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bCs/>
          <w:sz w:val="24"/>
          <w:szCs w:val="24"/>
        </w:rPr>
        <w:t xml:space="preserve">А) </w:t>
      </w:r>
      <w:r w:rsidRPr="000736A1">
        <w:rPr>
          <w:sz w:val="24"/>
          <w:szCs w:val="24"/>
        </w:rPr>
        <w:t>арест противников перестройки</w:t>
      </w:r>
      <w:r w:rsidRPr="00F03278">
        <w:rPr>
          <w:sz w:val="24"/>
          <w:szCs w:val="24"/>
        </w:rPr>
        <w:t xml:space="preserve">             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Б) образование ГКЧП</w:t>
      </w:r>
    </w:p>
    <w:p w:rsidR="00EE7468" w:rsidRPr="00F03278" w:rsidRDefault="00EE7468" w:rsidP="00EE7468">
      <w:pPr>
        <w:spacing w:line="360" w:lineRule="auto"/>
        <w:rPr>
          <w:sz w:val="24"/>
          <w:szCs w:val="24"/>
        </w:rPr>
      </w:pPr>
      <w:r w:rsidRPr="00F03278">
        <w:rPr>
          <w:sz w:val="24"/>
          <w:szCs w:val="24"/>
        </w:rPr>
        <w:t>В) возникновение диссидентского движения</w:t>
      </w:r>
    </w:p>
    <w:p w:rsidR="00EE7468" w:rsidRPr="00F03278" w:rsidRDefault="00EE7468" w:rsidP="00EE7468">
      <w:pPr>
        <w:spacing w:line="360" w:lineRule="auto"/>
        <w:rPr>
          <w:bCs/>
          <w:sz w:val="24"/>
          <w:szCs w:val="24"/>
        </w:rPr>
      </w:pPr>
      <w:r w:rsidRPr="00F03278">
        <w:rPr>
          <w:sz w:val="24"/>
          <w:szCs w:val="24"/>
        </w:rPr>
        <w:t xml:space="preserve">Г) публичный процесс над А. Синявским и </w:t>
      </w:r>
      <w:proofErr w:type="spellStart"/>
      <w:r w:rsidRPr="00F03278">
        <w:rPr>
          <w:sz w:val="24"/>
          <w:szCs w:val="24"/>
        </w:rPr>
        <w:t>Ю.Даниэлем</w:t>
      </w:r>
      <w:proofErr w:type="spellEnd"/>
    </w:p>
    <w:p w:rsidR="00EE7468" w:rsidRPr="00F03278" w:rsidRDefault="00EE7468" w:rsidP="00EE7468">
      <w:pPr>
        <w:spacing w:before="100" w:beforeAutospacing="1"/>
        <w:rPr>
          <w:b/>
          <w:bCs/>
          <w:sz w:val="24"/>
          <w:szCs w:val="24"/>
        </w:rPr>
      </w:pPr>
    </w:p>
    <w:p w:rsidR="001C12A2" w:rsidRPr="006B78A9" w:rsidRDefault="001F32C7" w:rsidP="001F32C7">
      <w:pPr>
        <w:rPr>
          <w:b/>
          <w:sz w:val="24"/>
          <w:szCs w:val="24"/>
        </w:rPr>
      </w:pPr>
      <w:r w:rsidRPr="00F03278">
        <w:rPr>
          <w:b/>
          <w:bCs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 xml:space="preserve">Тест №3 </w:t>
      </w:r>
      <w:r w:rsidRPr="00F015F8">
        <w:rPr>
          <w:b/>
          <w:sz w:val="24"/>
          <w:szCs w:val="24"/>
        </w:rPr>
        <w:t>по теме</w:t>
      </w:r>
      <w:proofErr w:type="gramStart"/>
      <w:r w:rsidRPr="00F03278">
        <w:rPr>
          <w:b/>
          <w:bCs/>
          <w:sz w:val="24"/>
          <w:szCs w:val="24"/>
        </w:rPr>
        <w:t xml:space="preserve"> </w:t>
      </w:r>
      <w:r w:rsidR="001C12A2" w:rsidRPr="006B78A9">
        <w:rPr>
          <w:b/>
          <w:sz w:val="24"/>
          <w:szCs w:val="24"/>
        </w:rPr>
        <w:t>:</w:t>
      </w:r>
      <w:proofErr w:type="gramEnd"/>
      <w:r w:rsidR="00A868CB">
        <w:rPr>
          <w:b/>
          <w:sz w:val="24"/>
          <w:szCs w:val="24"/>
        </w:rPr>
        <w:t xml:space="preserve"> «</w:t>
      </w:r>
      <w:r w:rsidR="001C12A2" w:rsidRPr="006B78A9">
        <w:rPr>
          <w:b/>
          <w:sz w:val="24"/>
          <w:szCs w:val="24"/>
        </w:rPr>
        <w:t xml:space="preserve"> Рос</w:t>
      </w:r>
      <w:r w:rsidR="00A868CB">
        <w:rPr>
          <w:b/>
          <w:sz w:val="24"/>
          <w:szCs w:val="24"/>
        </w:rPr>
        <w:t>сия в конце 20 – начале 21 века»</w:t>
      </w:r>
    </w:p>
    <w:p w:rsidR="001C12A2" w:rsidRDefault="001C12A2" w:rsidP="001C12A2">
      <w:pPr>
        <w:rPr>
          <w:sz w:val="24"/>
          <w:szCs w:val="24"/>
        </w:rPr>
      </w:pP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1.Определите, в чем состоит значение перестройки в жизни Советского общества: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Заложила основы становления рыночных отношений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Усилился партийный диктат в духовной жизни общества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Были созданы предпосылки для перехода к демократии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Началось возрождение многопартийности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2.Когда состоялись первые выборы народных депутатов РСФСР: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7 февраля 1989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9 апреля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4 марта 1990 года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14 июня 1991 года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3.Кто не входил в состав ГКЧП: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А) вице-президент </w:t>
      </w:r>
      <w:proofErr w:type="spellStart"/>
      <w:r w:rsidRPr="004D01CF">
        <w:rPr>
          <w:sz w:val="24"/>
          <w:szCs w:val="24"/>
        </w:rPr>
        <w:t>Янаев</w:t>
      </w:r>
      <w:proofErr w:type="spellEnd"/>
      <w:r w:rsidRPr="004D01CF">
        <w:rPr>
          <w:sz w:val="24"/>
          <w:szCs w:val="24"/>
        </w:rPr>
        <w:t xml:space="preserve"> Г.И.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 xml:space="preserve">Б) министр обороны </w:t>
      </w:r>
      <w:proofErr w:type="spellStart"/>
      <w:r w:rsidRPr="004D01CF">
        <w:rPr>
          <w:sz w:val="24"/>
          <w:szCs w:val="24"/>
        </w:rPr>
        <w:t>Язов</w:t>
      </w:r>
      <w:proofErr w:type="spellEnd"/>
      <w:r w:rsidRPr="004D01CF">
        <w:rPr>
          <w:sz w:val="24"/>
          <w:szCs w:val="24"/>
        </w:rPr>
        <w:t xml:space="preserve"> Д.Т.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председатель Верховного совета Хасбулатов Р.И.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председатель КГБ Крючков В.А.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4653"/>
      </w:tblGrid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 А. 12 июня 1990г.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1. образован ГКЧП.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Б. 19 августа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2.отставка Президента СССР Горбачева М.С.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В. 28 октября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3.ратификация Беловежских соглашений.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Г. 12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4. Декларация о суверенитете РСФСР.</w:t>
            </w:r>
          </w:p>
        </w:tc>
      </w:tr>
      <w:tr w:rsidR="001C12A2" w:rsidRPr="004D01CF" w:rsidTr="000567E1">
        <w:trPr>
          <w:tblCellSpacing w:w="0" w:type="dxa"/>
        </w:trPr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Д. 25 декабря 1991 г.</w:t>
            </w:r>
          </w:p>
        </w:tc>
        <w:tc>
          <w:tcPr>
            <w:tcW w:w="0" w:type="auto"/>
            <w:vAlign w:val="center"/>
            <w:hideMark/>
          </w:tcPr>
          <w:p w:rsidR="001C12A2" w:rsidRPr="004D01CF" w:rsidRDefault="001C12A2" w:rsidP="000567E1">
            <w:pPr>
              <w:rPr>
                <w:sz w:val="24"/>
                <w:szCs w:val="24"/>
              </w:rPr>
            </w:pPr>
            <w:r w:rsidRPr="004D01CF">
              <w:rPr>
                <w:sz w:val="24"/>
                <w:szCs w:val="24"/>
              </w:rPr>
              <w:t>5. образование ГКЧП.</w:t>
            </w:r>
          </w:p>
        </w:tc>
      </w:tr>
    </w:tbl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5.Определите, что включала программа Ельцина о переходе России к рынку: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либерализация цен и торговли.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приватизация.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земельная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внеэкономическое принуждение.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6.Когда новым председателем правительства был утвержден Путин В.В.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июль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август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сентябрь 1999 г.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октябрь 1999 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 xml:space="preserve">7.Определите, что относится к реформам Путина В.В. по укреплению </w:t>
      </w:r>
      <w:proofErr w:type="gramStart"/>
      <w:r w:rsidRPr="00A868CB">
        <w:rPr>
          <w:b/>
          <w:sz w:val="24"/>
          <w:szCs w:val="24"/>
        </w:rPr>
        <w:t>Российской</w:t>
      </w:r>
      <w:proofErr w:type="gramEnd"/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государственности: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реформа Федерального собрания.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конвертируемость рубля, финансовая реформа.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судебная и военная реформы.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аграрная реформа.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8.Что помогло правительству Российской Федерации  повысить жизненный уровень населения: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lastRenderedPageBreak/>
        <w:t>А) модернизация промышленности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реформы в сельском хозяйстве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увеличение государственных расходов на развитие науки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высокие мировые цены на нефть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9</w:t>
      </w:r>
      <w:r w:rsidRPr="004D01CF">
        <w:rPr>
          <w:sz w:val="24"/>
          <w:szCs w:val="24"/>
        </w:rPr>
        <w:t>.</w:t>
      </w:r>
      <w:r w:rsidRPr="00A868CB">
        <w:rPr>
          <w:b/>
          <w:sz w:val="24"/>
          <w:szCs w:val="24"/>
        </w:rPr>
        <w:t>Определите основные черты новой внешнеполитической стратегии России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А) восстановление отношений России с НАТО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Б) поддержка Россией ООН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В) постоянное участие президента России в работе « большой восьмерки».</w:t>
      </w:r>
    </w:p>
    <w:p w:rsidR="001C12A2" w:rsidRPr="004D01CF" w:rsidRDefault="001C12A2" w:rsidP="001C12A2">
      <w:pPr>
        <w:rPr>
          <w:sz w:val="24"/>
          <w:szCs w:val="24"/>
        </w:rPr>
      </w:pPr>
      <w:r w:rsidRPr="004D01CF">
        <w:rPr>
          <w:sz w:val="24"/>
          <w:szCs w:val="24"/>
        </w:rPr>
        <w:t>Г) диктат и усиление влияния на СНГ.</w:t>
      </w:r>
    </w:p>
    <w:p w:rsidR="001C12A2" w:rsidRPr="00A868CB" w:rsidRDefault="001C12A2" w:rsidP="001C12A2">
      <w:pPr>
        <w:rPr>
          <w:b/>
          <w:sz w:val="24"/>
          <w:szCs w:val="24"/>
        </w:rPr>
      </w:pPr>
      <w:r w:rsidRPr="00A868CB">
        <w:rPr>
          <w:b/>
          <w:sz w:val="24"/>
          <w:szCs w:val="24"/>
        </w:rPr>
        <w:t>10.дайте определение следующим понятиям:</w:t>
      </w:r>
    </w:p>
    <w:p w:rsidR="001C12A2" w:rsidRDefault="001C12A2" w:rsidP="001C12A2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4D01CF">
        <w:rPr>
          <w:sz w:val="24"/>
          <w:szCs w:val="24"/>
        </w:rPr>
        <w:t>р</w:t>
      </w:r>
      <w:r>
        <w:rPr>
          <w:sz w:val="24"/>
          <w:szCs w:val="24"/>
        </w:rPr>
        <w:t>ива</w:t>
      </w:r>
      <w:r w:rsidR="00A868CB">
        <w:rPr>
          <w:sz w:val="24"/>
          <w:szCs w:val="24"/>
        </w:rPr>
        <w:t>тизация,  перестройка</w:t>
      </w:r>
      <w:proofErr w:type="gramStart"/>
      <w:r w:rsidR="00A868CB">
        <w:rPr>
          <w:sz w:val="24"/>
          <w:szCs w:val="24"/>
        </w:rPr>
        <w:t xml:space="preserve"> ,</w:t>
      </w:r>
      <w:proofErr w:type="gramEnd"/>
      <w:r w:rsidR="00A868CB">
        <w:rPr>
          <w:sz w:val="24"/>
          <w:szCs w:val="24"/>
        </w:rPr>
        <w:t>репрессии</w:t>
      </w:r>
      <w:r>
        <w:rPr>
          <w:sz w:val="24"/>
          <w:szCs w:val="24"/>
        </w:rPr>
        <w:t>.</w:t>
      </w:r>
    </w:p>
    <w:p w:rsidR="001C12A2" w:rsidRDefault="001C12A2" w:rsidP="001C12A2">
      <w:pPr>
        <w:rPr>
          <w:sz w:val="24"/>
          <w:szCs w:val="24"/>
        </w:rPr>
      </w:pPr>
    </w:p>
    <w:p w:rsidR="001C12A2" w:rsidRPr="004D01CF" w:rsidRDefault="001C12A2" w:rsidP="001C12A2">
      <w:pPr>
        <w:spacing w:before="100" w:beforeAutospacing="1" w:after="100" w:afterAutospacing="1"/>
        <w:rPr>
          <w:sz w:val="24"/>
          <w:szCs w:val="24"/>
        </w:rPr>
      </w:pPr>
      <w:r w:rsidRPr="00A868CB">
        <w:rPr>
          <w:b/>
          <w:sz w:val="24"/>
          <w:szCs w:val="24"/>
        </w:rPr>
        <w:t>Ответы</w:t>
      </w:r>
      <w:r w:rsidR="00A868CB" w:rsidRPr="00A868CB">
        <w:rPr>
          <w:b/>
          <w:sz w:val="24"/>
          <w:szCs w:val="24"/>
        </w:rPr>
        <w:t xml:space="preserve"> к тесту</w:t>
      </w:r>
      <w:r w:rsidRPr="00A868CB">
        <w:rPr>
          <w:b/>
          <w:sz w:val="24"/>
          <w:szCs w:val="24"/>
        </w:rPr>
        <w:t>:</w:t>
      </w:r>
      <w:r w:rsidRPr="004D01CF">
        <w:rPr>
          <w:sz w:val="24"/>
          <w:szCs w:val="24"/>
        </w:rPr>
        <w:t> 1. А</w:t>
      </w:r>
      <w:proofErr w:type="gramStart"/>
      <w:r w:rsidRPr="004D01CF">
        <w:rPr>
          <w:sz w:val="24"/>
          <w:szCs w:val="24"/>
        </w:rPr>
        <w:t>,Б</w:t>
      </w:r>
      <w:proofErr w:type="gramEnd"/>
      <w:r w:rsidRPr="004D01CF">
        <w:rPr>
          <w:sz w:val="24"/>
          <w:szCs w:val="24"/>
        </w:rPr>
        <w:t>,В; 2.в;3.в; 4. Б-1,Д-2,Г-3,А-4,Б-5; 5.А</w:t>
      </w:r>
      <w:proofErr w:type="gramStart"/>
      <w:r w:rsidRPr="004D01CF">
        <w:rPr>
          <w:sz w:val="24"/>
          <w:szCs w:val="24"/>
        </w:rPr>
        <w:t>,Б</w:t>
      </w:r>
      <w:proofErr w:type="gramEnd"/>
      <w:r w:rsidRPr="004D01CF">
        <w:rPr>
          <w:sz w:val="24"/>
          <w:szCs w:val="24"/>
        </w:rPr>
        <w:t>,В;6.Б7.А,В,Г;8,Г; 9.А,Б,В.</w:t>
      </w:r>
    </w:p>
    <w:p w:rsidR="001C12A2" w:rsidRDefault="001C12A2" w:rsidP="001C12A2"/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DA7D28" w:rsidRPr="00F015F8" w:rsidRDefault="00DA7D28" w:rsidP="00DA7D28">
      <w:pPr>
        <w:jc w:val="center"/>
        <w:rPr>
          <w:b/>
          <w:sz w:val="24"/>
          <w:szCs w:val="24"/>
        </w:rPr>
      </w:pPr>
    </w:p>
    <w:p w:rsidR="00867B85" w:rsidRPr="00F015F8" w:rsidRDefault="00867B85" w:rsidP="00366BFF">
      <w:pPr>
        <w:tabs>
          <w:tab w:val="left" w:pos="2085"/>
        </w:tabs>
        <w:rPr>
          <w:b/>
          <w:sz w:val="24"/>
          <w:szCs w:val="24"/>
        </w:rPr>
      </w:pP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767F19" w:rsidRPr="00F015F8">
        <w:rPr>
          <w:b/>
          <w:sz w:val="24"/>
          <w:szCs w:val="24"/>
        </w:rPr>
        <w:t xml:space="preserve">Дифференцированный зачет 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AC6737" w:rsidRPr="00F015F8" w:rsidRDefault="00AC6737" w:rsidP="00AC6737">
      <w:pPr>
        <w:rPr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                                                                         </w:t>
      </w:r>
      <w:r w:rsidRPr="00F015F8">
        <w:rPr>
          <w:b/>
          <w:sz w:val="24"/>
          <w:szCs w:val="24"/>
        </w:rPr>
        <w:t>1 вариант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Началом Второй мировой войны стало: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нападение Германии на СССР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нападение Японии на </w:t>
      </w:r>
      <w:proofErr w:type="spellStart"/>
      <w:r w:rsidRPr="00F015F8">
        <w:rPr>
          <w:sz w:val="24"/>
          <w:szCs w:val="24"/>
        </w:rPr>
        <w:t>Пёрл-Харбор</w:t>
      </w:r>
      <w:proofErr w:type="spellEnd"/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нападение Германии на Польшу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нападение Германии на Австрию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Высший орган государственной власти в СССР в годы Великой Отечественной войны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Государственный комитет обороны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Верховный совет СССР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Совет народных комиссаров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Высший совет по эвакуации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Союзником СССР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Италия</w:t>
      </w:r>
      <w:r w:rsidRPr="00F015F8">
        <w:rPr>
          <w:sz w:val="24"/>
          <w:szCs w:val="24"/>
        </w:rPr>
        <w:br/>
        <w:t>б) Румыния</w:t>
      </w:r>
      <w:r w:rsidRPr="00F015F8">
        <w:rPr>
          <w:sz w:val="24"/>
          <w:szCs w:val="24"/>
        </w:rPr>
        <w:br/>
        <w:t>в) Великобритания</w:t>
      </w:r>
      <w:r w:rsidRPr="00F015F8">
        <w:rPr>
          <w:sz w:val="24"/>
          <w:szCs w:val="24"/>
        </w:rPr>
        <w:br/>
        <w:t>г) Испания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Формирование Антигитлеровской коалиции началось с подписания: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Мюнхенского договора</w:t>
      </w:r>
      <w:r w:rsidRPr="00F015F8">
        <w:rPr>
          <w:sz w:val="24"/>
          <w:szCs w:val="24"/>
        </w:rPr>
        <w:br/>
        <w:t>б) советско-германского пакта о ненападении</w:t>
      </w:r>
      <w:r w:rsidRPr="00F015F8">
        <w:rPr>
          <w:sz w:val="24"/>
          <w:szCs w:val="24"/>
        </w:rPr>
        <w:br/>
        <w:t>в) документа о созыве Организации Объединенных Наций</w:t>
      </w:r>
      <w:r w:rsidRPr="00F015F8">
        <w:rPr>
          <w:sz w:val="24"/>
          <w:szCs w:val="24"/>
        </w:rPr>
        <w:br/>
        <w:t>г) англо-советской декларации о взаимной помощи и поддержке</w:t>
      </w:r>
    </w:p>
    <w:p w:rsidR="00C41C2D" w:rsidRPr="00F015F8" w:rsidRDefault="00C41C2D" w:rsidP="00C41C2D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  </w:t>
      </w: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Германский стратегический план молниеносной войны получил название: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блицкриг</w:t>
      </w:r>
      <w:r w:rsidRPr="00F015F8">
        <w:rPr>
          <w:sz w:val="24"/>
          <w:szCs w:val="24"/>
        </w:rPr>
        <w:br/>
        <w:t>2) холокост</w:t>
      </w:r>
      <w:r w:rsidRPr="00F015F8">
        <w:rPr>
          <w:sz w:val="24"/>
          <w:szCs w:val="24"/>
        </w:rPr>
        <w:br/>
        <w:t>3) «странная» война</w:t>
      </w:r>
      <w:r w:rsidRPr="00F015F8">
        <w:rPr>
          <w:sz w:val="24"/>
          <w:szCs w:val="24"/>
        </w:rPr>
        <w:br/>
        <w:t>4) движение Сопротивления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6.</w:t>
      </w:r>
      <w:r w:rsidRPr="00F015F8">
        <w:rPr>
          <w:b/>
          <w:sz w:val="24"/>
          <w:szCs w:val="24"/>
        </w:rPr>
        <w:t xml:space="preserve"> Коренной перелом во Второй мировой войне завершило сраже</w:t>
      </w:r>
      <w:r w:rsidRPr="00F015F8">
        <w:rPr>
          <w:b/>
          <w:sz w:val="24"/>
          <w:szCs w:val="24"/>
        </w:rPr>
        <w:softHyphen/>
        <w:t xml:space="preserve">ние </w:t>
      </w:r>
      <w:proofErr w:type="gramStart"/>
      <w:r w:rsidRPr="00F015F8">
        <w:rPr>
          <w:b/>
          <w:sz w:val="24"/>
          <w:szCs w:val="24"/>
        </w:rPr>
        <w:t>под</w:t>
      </w:r>
      <w:proofErr w:type="gramEnd"/>
      <w:r w:rsidRPr="00F015F8">
        <w:rPr>
          <w:b/>
          <w:sz w:val="24"/>
          <w:szCs w:val="24"/>
        </w:rPr>
        <w:t>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Курском</w:t>
      </w:r>
      <w:r w:rsidRPr="00F015F8">
        <w:rPr>
          <w:sz w:val="24"/>
          <w:szCs w:val="24"/>
        </w:rPr>
        <w:br/>
        <w:t>б) Дюнкерком</w:t>
      </w:r>
      <w:r w:rsidRPr="00F015F8">
        <w:rPr>
          <w:sz w:val="24"/>
          <w:szCs w:val="24"/>
        </w:rPr>
        <w:br/>
        <w:t>в) Сталинградом</w:t>
      </w:r>
      <w:r w:rsidRPr="00F015F8">
        <w:rPr>
          <w:sz w:val="24"/>
          <w:szCs w:val="24"/>
        </w:rPr>
        <w:br/>
        <w:t>г)  Эль-Аламейном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Какому полководцу народ присвоил почетное звание «Маршала Победы»…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«Багратион»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«Цитадель»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«Оккупационные зоны» -</w:t>
      </w:r>
    </w:p>
    <w:p w:rsidR="00C41C2D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Назовите документ: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</w:t>
      </w:r>
      <w:proofErr w:type="gramStart"/>
      <w:r w:rsidRPr="00F015F8">
        <w:rPr>
          <w:sz w:val="24"/>
          <w:szCs w:val="24"/>
        </w:rPr>
        <w:t>Составлен</w:t>
      </w:r>
      <w:proofErr w:type="gramEnd"/>
      <w:r w:rsidRPr="00F015F8">
        <w:rPr>
          <w:sz w:val="24"/>
          <w:szCs w:val="24"/>
        </w:rPr>
        <w:t xml:space="preserve"> в двух оригиналах на немецком и русском языках в Москве».</w:t>
      </w: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  вариант</w:t>
      </w:r>
    </w:p>
    <w:p w:rsidR="00C41C2D" w:rsidRPr="00F015F8" w:rsidRDefault="00C41C2D" w:rsidP="00C41C2D">
      <w:pPr>
        <w:numPr>
          <w:ilvl w:val="0"/>
          <w:numId w:val="38"/>
        </w:numPr>
        <w:ind w:left="284" w:hanging="284"/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Вторая мировая война закончилась: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взятием Берлина</w:t>
      </w:r>
      <w:r w:rsidRPr="00F015F8">
        <w:rPr>
          <w:sz w:val="24"/>
          <w:szCs w:val="24"/>
        </w:rPr>
        <w:br/>
        <w:t>б) капитуляцией Японии</w:t>
      </w:r>
      <w:r w:rsidRPr="00F015F8">
        <w:rPr>
          <w:sz w:val="24"/>
          <w:szCs w:val="24"/>
        </w:rPr>
        <w:br/>
        <w:t>в)  арестом Муссолини и Гитлера</w:t>
      </w:r>
      <w:r w:rsidRPr="00F015F8">
        <w:rPr>
          <w:sz w:val="24"/>
          <w:szCs w:val="24"/>
        </w:rPr>
        <w:br/>
        <w:t>г)  «встречей на Эльбе» союзников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2.</w:t>
      </w:r>
      <w:r w:rsidRPr="00F015F8">
        <w:rPr>
          <w:b/>
          <w:sz w:val="24"/>
          <w:szCs w:val="24"/>
        </w:rPr>
        <w:t xml:space="preserve"> Союзником Германии во Второй мировой войне была: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 Дания</w:t>
      </w:r>
      <w:r w:rsidRPr="00F015F8">
        <w:rPr>
          <w:sz w:val="24"/>
          <w:szCs w:val="24"/>
        </w:rPr>
        <w:br/>
        <w:t>б)  Польша</w:t>
      </w:r>
      <w:r w:rsidRPr="00F015F8">
        <w:rPr>
          <w:sz w:val="24"/>
          <w:szCs w:val="24"/>
        </w:rPr>
        <w:br/>
        <w:t>в)  Румыния</w:t>
      </w:r>
      <w:r w:rsidRPr="00F015F8">
        <w:rPr>
          <w:sz w:val="24"/>
          <w:szCs w:val="24"/>
        </w:rPr>
        <w:br/>
        <w:t>г)  Чехословакия</w:t>
      </w: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3.</w:t>
      </w:r>
      <w:r w:rsidRPr="00F015F8">
        <w:rPr>
          <w:b/>
          <w:sz w:val="24"/>
          <w:szCs w:val="24"/>
        </w:rPr>
        <w:t xml:space="preserve"> Формирование Антигитлеровской коалиции в основном заверши</w:t>
      </w:r>
      <w:r w:rsidRPr="00F015F8">
        <w:rPr>
          <w:b/>
          <w:sz w:val="24"/>
          <w:szCs w:val="24"/>
        </w:rPr>
        <w:softHyphen/>
        <w:t>лось подписанием: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Атлантической хартии</w:t>
      </w:r>
      <w:r w:rsidRPr="00F015F8">
        <w:rPr>
          <w:sz w:val="24"/>
          <w:szCs w:val="24"/>
        </w:rPr>
        <w:br/>
        <w:t>б) Мюнхенского договора</w:t>
      </w:r>
      <w:r w:rsidRPr="00F015F8">
        <w:rPr>
          <w:sz w:val="24"/>
          <w:szCs w:val="24"/>
        </w:rPr>
        <w:br/>
        <w:t>в)  Антикоминтерновского пакта</w:t>
      </w:r>
      <w:r w:rsidRPr="00F015F8">
        <w:rPr>
          <w:sz w:val="24"/>
          <w:szCs w:val="24"/>
        </w:rPr>
        <w:br/>
        <w:t>г)  Декларации Объединенных Наций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4.</w:t>
      </w:r>
      <w:r w:rsidRPr="00F015F8">
        <w:rPr>
          <w:b/>
          <w:sz w:val="24"/>
          <w:szCs w:val="24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C41C2D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 блицкриг</w:t>
      </w:r>
      <w:r w:rsidRPr="00F015F8">
        <w:rPr>
          <w:sz w:val="24"/>
          <w:szCs w:val="24"/>
        </w:rPr>
        <w:br/>
        <w:t>б)  холокост</w:t>
      </w:r>
      <w:r w:rsidRPr="00F015F8">
        <w:rPr>
          <w:sz w:val="24"/>
          <w:szCs w:val="24"/>
        </w:rPr>
        <w:br/>
        <w:t>в) «странная» война</w:t>
      </w:r>
      <w:r w:rsidRPr="00F015F8">
        <w:rPr>
          <w:sz w:val="24"/>
          <w:szCs w:val="24"/>
        </w:rPr>
        <w:br/>
        <w:t>г)  движение Сопротивления</w:t>
      </w:r>
    </w:p>
    <w:p w:rsidR="00C41C2D" w:rsidRPr="00F015F8" w:rsidRDefault="00C41C2D" w:rsidP="00C41C2D">
      <w:pPr>
        <w:rPr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Default="00C41C2D" w:rsidP="00C41C2D">
      <w:pPr>
        <w:rPr>
          <w:b/>
          <w:bCs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5.</w:t>
      </w:r>
      <w:r w:rsidRPr="00F015F8">
        <w:rPr>
          <w:b/>
          <w:sz w:val="24"/>
          <w:szCs w:val="24"/>
        </w:rPr>
        <w:t xml:space="preserve"> Начало коренному перелому во Второй мировой войне положила: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Московская битва</w:t>
      </w:r>
      <w:r w:rsidRPr="00F015F8">
        <w:rPr>
          <w:sz w:val="24"/>
          <w:szCs w:val="24"/>
        </w:rPr>
        <w:br/>
        <w:t>б) Сталинградская битва</w:t>
      </w:r>
      <w:r w:rsidRPr="00F015F8">
        <w:rPr>
          <w:sz w:val="24"/>
          <w:szCs w:val="24"/>
        </w:rPr>
        <w:br/>
        <w:t>в) операция в районе Эль-Аламейна</w:t>
      </w:r>
      <w:r w:rsidRPr="00F015F8">
        <w:rPr>
          <w:sz w:val="24"/>
          <w:szCs w:val="24"/>
        </w:rPr>
        <w:br/>
        <w:t>г) военная операция в районе Дюнкерка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Город герой, который восемь месяцев держал свою оборону: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Курск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Белгород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Киев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Севастополь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B878E5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Они водрузили Знамя Победы над рейхстагом в Берлине…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«Тайфун»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«Блицкриг»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«Коренной перелом» -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  вариант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Вторжение в СССР произошло: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22 июня 1941 года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16 апреля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12 марта 1941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29 июля 1941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Сколько государств участвовало во Второй мировой?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72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46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 xml:space="preserve">56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lastRenderedPageBreak/>
        <w:t>г)</w:t>
      </w:r>
      <w:r w:rsidRPr="00F015F8">
        <w:rPr>
          <w:sz w:val="24"/>
          <w:szCs w:val="24"/>
          <w:lang w:val="en-US"/>
        </w:rPr>
        <w:t xml:space="preserve"> </w:t>
      </w:r>
      <w:r w:rsidRPr="00F015F8">
        <w:rPr>
          <w:sz w:val="24"/>
          <w:szCs w:val="24"/>
        </w:rPr>
        <w:t>76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Гитлеровский план наступления на Москву назывался: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«Барбаросса»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«Ост»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«Тайфун» </w:t>
      </w:r>
    </w:p>
    <w:p w:rsidR="00C41C2D" w:rsidRPr="00F015F8" w:rsidRDefault="00C41C2D" w:rsidP="00C41C2D">
      <w:pPr>
        <w:rPr>
          <w:sz w:val="24"/>
          <w:szCs w:val="24"/>
          <w:lang w:val="en-US"/>
        </w:rPr>
      </w:pPr>
      <w:r w:rsidRPr="00F015F8">
        <w:rPr>
          <w:sz w:val="24"/>
          <w:szCs w:val="24"/>
        </w:rPr>
        <w:t>г) «Цитадель»</w:t>
      </w:r>
    </w:p>
    <w:p w:rsidR="00C41C2D" w:rsidRPr="00F015F8" w:rsidRDefault="00C41C2D" w:rsidP="00C41C2D">
      <w:pPr>
        <w:rPr>
          <w:b/>
          <w:sz w:val="24"/>
          <w:szCs w:val="24"/>
          <w:lang w:val="en-US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Где произошла самая большая в истории человеческая танковая битва?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Под Сталинградом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Под Берлином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Под Москвой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г) Под Курском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numPr>
          <w:ilvl w:val="0"/>
          <w:numId w:val="39"/>
        </w:numPr>
        <w:rPr>
          <w:b/>
          <w:sz w:val="24"/>
          <w:szCs w:val="24"/>
          <w:lang w:val="en-US"/>
        </w:rPr>
      </w:pPr>
      <w:r w:rsidRPr="00F015F8">
        <w:rPr>
          <w:b/>
          <w:sz w:val="24"/>
          <w:szCs w:val="24"/>
        </w:rPr>
        <w:t>Немецкая стратегия блицкрига предполагала: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ведение войны на море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ведение молниеносной войны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ведение войны в воздухе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ведение войны одновременно на всех направлениях </w:t>
      </w:r>
    </w:p>
    <w:p w:rsidR="00C41C2D" w:rsidRDefault="00C41C2D" w:rsidP="00C41C2D">
      <w:pPr>
        <w:rPr>
          <w:b/>
          <w:sz w:val="24"/>
          <w:szCs w:val="24"/>
        </w:rPr>
      </w:pPr>
    </w:p>
    <w:p w:rsidR="00B878E5" w:rsidRPr="00F015F8" w:rsidRDefault="00B878E5" w:rsidP="00C41C2D">
      <w:pPr>
        <w:rPr>
          <w:b/>
          <w:sz w:val="24"/>
          <w:szCs w:val="24"/>
        </w:rPr>
      </w:pPr>
    </w:p>
    <w:p w:rsidR="00C41C2D" w:rsidRPr="00F015F8" w:rsidRDefault="00C41C2D" w:rsidP="00B878E5">
      <w:pPr>
        <w:numPr>
          <w:ilvl w:val="0"/>
          <w:numId w:val="39"/>
        </w:numPr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Немецкая группа армий «Центр» производила движение: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Через Минск на Москву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 Через Кавказ на Сталинград 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 На Ленинград 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Установите соответствие между названием конференции и датой её проведения: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а) Тегеранская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б)  Крымская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в)  Потсдамская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1) 17 июля – 2 августа 1945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2) 28 ноября – 1 декабря 1943 г.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3) 4-11 февраля 1945 г.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Этот полководец командовал Парадом Победы на Красной площади Москвы…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Дайте определение следующим понятиям: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1. «Барбаросса»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2. «Уран» -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3. «Государственный комитет обороны» -</w:t>
      </w:r>
    </w:p>
    <w:p w:rsidR="00C41C2D" w:rsidRPr="00F015F8" w:rsidRDefault="00C41C2D" w:rsidP="00C41C2D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О чем идет речь?</w:t>
      </w:r>
    </w:p>
    <w:p w:rsidR="00C41C2D" w:rsidRPr="00F015F8" w:rsidRDefault="00C41C2D" w:rsidP="00C41C2D">
      <w:pPr>
        <w:rPr>
          <w:sz w:val="24"/>
          <w:szCs w:val="24"/>
        </w:rPr>
      </w:pPr>
      <w:r w:rsidRPr="00F015F8">
        <w:rPr>
          <w:sz w:val="24"/>
          <w:szCs w:val="24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C41C2D" w:rsidRPr="00F015F8" w:rsidRDefault="00C41C2D" w:rsidP="00C41C2D">
      <w:pPr>
        <w:rPr>
          <w:b/>
          <w:sz w:val="24"/>
          <w:szCs w:val="24"/>
        </w:rPr>
      </w:pPr>
    </w:p>
    <w:p w:rsidR="00C41C2D" w:rsidRPr="00F015F8" w:rsidRDefault="00C41C2D" w:rsidP="00C41C2D">
      <w:pPr>
        <w:ind w:left="-540" w:firstLine="720"/>
        <w:jc w:val="center"/>
        <w:rPr>
          <w:b/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F49" w:rsidRDefault="00796F49" w:rsidP="007545B9">
      <w:r>
        <w:separator/>
      </w:r>
    </w:p>
  </w:endnote>
  <w:endnote w:type="continuationSeparator" w:id="0">
    <w:p w:rsidR="00796F49" w:rsidRDefault="00796F49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F49" w:rsidRDefault="00796F49" w:rsidP="007545B9">
      <w:r>
        <w:separator/>
      </w:r>
    </w:p>
  </w:footnote>
  <w:footnote w:type="continuationSeparator" w:id="0">
    <w:p w:rsidR="00796F49" w:rsidRDefault="00796F49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A0297"/>
    <w:multiLevelType w:val="multilevel"/>
    <w:tmpl w:val="1BCA6C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6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4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9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7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2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40"/>
  </w:num>
  <w:num w:numId="4">
    <w:abstractNumId w:val="45"/>
  </w:num>
  <w:num w:numId="5">
    <w:abstractNumId w:val="42"/>
  </w:num>
  <w:num w:numId="6">
    <w:abstractNumId w:val="33"/>
  </w:num>
  <w:num w:numId="7">
    <w:abstractNumId w:val="34"/>
  </w:num>
  <w:num w:numId="8">
    <w:abstractNumId w:val="19"/>
  </w:num>
  <w:num w:numId="9">
    <w:abstractNumId w:val="17"/>
  </w:num>
  <w:num w:numId="10">
    <w:abstractNumId w:val="1"/>
  </w:num>
  <w:num w:numId="11">
    <w:abstractNumId w:val="11"/>
  </w:num>
  <w:num w:numId="12">
    <w:abstractNumId w:val="29"/>
  </w:num>
  <w:num w:numId="13">
    <w:abstractNumId w:val="43"/>
  </w:num>
  <w:num w:numId="14">
    <w:abstractNumId w:val="21"/>
  </w:num>
  <w:num w:numId="15">
    <w:abstractNumId w:val="39"/>
  </w:num>
  <w:num w:numId="16">
    <w:abstractNumId w:val="6"/>
  </w:num>
  <w:num w:numId="17">
    <w:abstractNumId w:val="49"/>
  </w:num>
  <w:num w:numId="18">
    <w:abstractNumId w:val="20"/>
  </w:num>
  <w:num w:numId="19">
    <w:abstractNumId w:val="47"/>
  </w:num>
  <w:num w:numId="20">
    <w:abstractNumId w:val="13"/>
  </w:num>
  <w:num w:numId="21">
    <w:abstractNumId w:val="9"/>
  </w:num>
  <w:num w:numId="22">
    <w:abstractNumId w:val="37"/>
  </w:num>
  <w:num w:numId="23">
    <w:abstractNumId w:val="12"/>
  </w:num>
  <w:num w:numId="24">
    <w:abstractNumId w:val="0"/>
  </w:num>
  <w:num w:numId="25">
    <w:abstractNumId w:val="38"/>
  </w:num>
  <w:num w:numId="26">
    <w:abstractNumId w:val="48"/>
  </w:num>
  <w:num w:numId="27">
    <w:abstractNumId w:val="46"/>
  </w:num>
  <w:num w:numId="28">
    <w:abstractNumId w:val="31"/>
  </w:num>
  <w:num w:numId="29">
    <w:abstractNumId w:val="18"/>
  </w:num>
  <w:num w:numId="30">
    <w:abstractNumId w:val="8"/>
  </w:num>
  <w:num w:numId="31">
    <w:abstractNumId w:val="44"/>
  </w:num>
  <w:num w:numId="32">
    <w:abstractNumId w:val="14"/>
  </w:num>
  <w:num w:numId="33">
    <w:abstractNumId w:val="25"/>
  </w:num>
  <w:num w:numId="34">
    <w:abstractNumId w:val="22"/>
  </w:num>
  <w:num w:numId="35">
    <w:abstractNumId w:val="3"/>
  </w:num>
  <w:num w:numId="36">
    <w:abstractNumId w:val="35"/>
  </w:num>
  <w:num w:numId="37">
    <w:abstractNumId w:val="5"/>
  </w:num>
  <w:num w:numId="38">
    <w:abstractNumId w:val="4"/>
  </w:num>
  <w:num w:numId="39">
    <w:abstractNumId w:val="30"/>
  </w:num>
  <w:num w:numId="40">
    <w:abstractNumId w:val="36"/>
  </w:num>
  <w:num w:numId="41">
    <w:abstractNumId w:val="23"/>
  </w:num>
  <w:num w:numId="42">
    <w:abstractNumId w:val="28"/>
  </w:num>
  <w:num w:numId="43">
    <w:abstractNumId w:val="15"/>
  </w:num>
  <w:num w:numId="44">
    <w:abstractNumId w:val="41"/>
  </w:num>
  <w:num w:numId="45">
    <w:abstractNumId w:val="2"/>
  </w:num>
  <w:num w:numId="46">
    <w:abstractNumId w:val="26"/>
  </w:num>
  <w:num w:numId="47">
    <w:abstractNumId w:val="32"/>
  </w:num>
  <w:num w:numId="48">
    <w:abstractNumId w:val="24"/>
  </w:num>
  <w:num w:numId="49">
    <w:abstractNumId w:val="16"/>
  </w:num>
  <w:num w:numId="50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31CBD"/>
    <w:rsid w:val="000567E1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A44F7"/>
    <w:rsid w:val="001B2F13"/>
    <w:rsid w:val="001C12A2"/>
    <w:rsid w:val="001D02B1"/>
    <w:rsid w:val="001F32C7"/>
    <w:rsid w:val="00201F7A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2F3D14"/>
    <w:rsid w:val="00304D11"/>
    <w:rsid w:val="00313088"/>
    <w:rsid w:val="00334191"/>
    <w:rsid w:val="00335434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737EF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B6EAB"/>
    <w:rsid w:val="005C1378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16450"/>
    <w:rsid w:val="007545B9"/>
    <w:rsid w:val="00767F19"/>
    <w:rsid w:val="00772787"/>
    <w:rsid w:val="00782E5B"/>
    <w:rsid w:val="007838A7"/>
    <w:rsid w:val="0079015B"/>
    <w:rsid w:val="00796F49"/>
    <w:rsid w:val="007A7292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8D641C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C1217"/>
    <w:rsid w:val="009E361C"/>
    <w:rsid w:val="009F733F"/>
    <w:rsid w:val="00A00061"/>
    <w:rsid w:val="00A00ADD"/>
    <w:rsid w:val="00A137F5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8CB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878E5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41C2D"/>
    <w:rsid w:val="00C507D7"/>
    <w:rsid w:val="00C54FD2"/>
    <w:rsid w:val="00C57E53"/>
    <w:rsid w:val="00C60F73"/>
    <w:rsid w:val="00C610E4"/>
    <w:rsid w:val="00C633F6"/>
    <w:rsid w:val="00C70803"/>
    <w:rsid w:val="00C7586A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A7D28"/>
    <w:rsid w:val="00DB00BD"/>
    <w:rsid w:val="00DF06A7"/>
    <w:rsid w:val="00DF39CE"/>
    <w:rsid w:val="00E01CCD"/>
    <w:rsid w:val="00E0690B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E7468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37AB"/>
    <w:rsid w:val="00F7622F"/>
    <w:rsid w:val="00FA1A4E"/>
    <w:rsid w:val="00FB1144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2F3D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2F3D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7DE4F-E77C-454C-B5D1-7BDE95C8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27</Pages>
  <Words>6559</Words>
  <Characters>37391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Физика</cp:lastModifiedBy>
  <cp:revision>59</cp:revision>
  <cp:lastPrinted>2020-01-30T20:13:00Z</cp:lastPrinted>
  <dcterms:created xsi:type="dcterms:W3CDTF">2019-11-27T05:41:00Z</dcterms:created>
  <dcterms:modified xsi:type="dcterms:W3CDTF">2022-03-17T16:51:00Z</dcterms:modified>
</cp:coreProperties>
</file>